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34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720"/>
        <w:gridCol w:w="4590"/>
        <w:gridCol w:w="3060"/>
        <w:gridCol w:w="2610"/>
        <w:gridCol w:w="2700"/>
        <w:gridCol w:w="2430"/>
        <w:gridCol w:w="2610"/>
        <w:gridCol w:w="2340"/>
        <w:gridCol w:w="2430"/>
      </w:tblGrid>
      <w:tr w:rsidR="00032343" w:rsidRPr="00032343" w14:paraId="75E3B08B" w14:textId="77777777" w:rsidTr="008848D4">
        <w:trPr>
          <w:cantSplit/>
          <w:trHeight w:val="1160"/>
          <w:tblHeader/>
        </w:trPr>
        <w:tc>
          <w:tcPr>
            <w:tcW w:w="720" w:type="dxa"/>
            <w:shd w:val="clear" w:color="auto" w:fill="00B050"/>
            <w:textDirection w:val="btLr"/>
            <w:vAlign w:val="center"/>
          </w:tcPr>
          <w:p w14:paraId="2A6410F4" w14:textId="77777777" w:rsidR="00F029B2" w:rsidRPr="00032343" w:rsidRDefault="00F029B2" w:rsidP="000B2569">
            <w:pPr>
              <w:ind w:left="113" w:right="113"/>
              <w:jc w:val="center"/>
              <w:rPr>
                <w:rFonts w:eastAsia="Times New Roman" w:cs="Times New Roman"/>
                <w:b/>
                <w:bCs/>
                <w:i/>
                <w:color w:val="FFFF00"/>
                <w:sz w:val="24"/>
                <w:szCs w:val="24"/>
              </w:rPr>
            </w:pPr>
            <w:r w:rsidRPr="00032343">
              <w:rPr>
                <w:rFonts w:eastAsia="Times New Roman" w:cs="Times New Roman"/>
                <w:b/>
                <w:bCs/>
                <w:i/>
                <w:color w:val="FFFF00"/>
                <w:sz w:val="24"/>
                <w:szCs w:val="24"/>
              </w:rPr>
              <w:t>Strategic Directions</w:t>
            </w:r>
          </w:p>
        </w:tc>
        <w:tc>
          <w:tcPr>
            <w:tcW w:w="4590" w:type="dxa"/>
            <w:shd w:val="clear" w:color="auto" w:fill="00B050"/>
            <w:vAlign w:val="center"/>
          </w:tcPr>
          <w:p w14:paraId="40F51012" w14:textId="77777777" w:rsidR="008743AA" w:rsidRPr="00032343" w:rsidRDefault="00615997" w:rsidP="00831873">
            <w:pPr>
              <w:jc w:val="center"/>
              <w:rPr>
                <w:rFonts w:eastAsia="Times New Roman" w:cs="Times New Roman"/>
                <w:b/>
                <w:bCs/>
                <w:i/>
                <w:color w:val="FFFF00"/>
                <w:sz w:val="24"/>
                <w:szCs w:val="24"/>
              </w:rPr>
            </w:pPr>
            <w:r w:rsidRPr="00032343">
              <w:rPr>
                <w:rFonts w:eastAsia="Times New Roman" w:cs="Times New Roman"/>
                <w:b/>
                <w:bCs/>
                <w:i/>
                <w:color w:val="FFFF00"/>
                <w:sz w:val="24"/>
                <w:szCs w:val="24"/>
              </w:rPr>
              <w:t xml:space="preserve">Promote a Strong &amp; </w:t>
            </w:r>
          </w:p>
          <w:p w14:paraId="5BEB3BAD" w14:textId="14764E98" w:rsidR="00F029B2" w:rsidRPr="00032343" w:rsidRDefault="00F029B2" w:rsidP="00831873">
            <w:pPr>
              <w:jc w:val="center"/>
              <w:rPr>
                <w:i/>
                <w:color w:val="FFFF00"/>
                <w:sz w:val="24"/>
                <w:szCs w:val="24"/>
              </w:rPr>
            </w:pPr>
            <w:r w:rsidRPr="00032343">
              <w:rPr>
                <w:rFonts w:eastAsia="Times New Roman" w:cs="Times New Roman"/>
                <w:b/>
                <w:bCs/>
                <w:i/>
                <w:color w:val="FFFF00"/>
                <w:sz w:val="24"/>
                <w:szCs w:val="24"/>
              </w:rPr>
              <w:t>Diverse Economy</w:t>
            </w:r>
          </w:p>
        </w:tc>
        <w:tc>
          <w:tcPr>
            <w:tcW w:w="3060" w:type="dxa"/>
            <w:shd w:val="clear" w:color="auto" w:fill="00B050"/>
            <w:vAlign w:val="center"/>
          </w:tcPr>
          <w:p w14:paraId="62316B07" w14:textId="77777777" w:rsidR="00831873" w:rsidRPr="00032343" w:rsidRDefault="00D420E9" w:rsidP="000B2569">
            <w:pPr>
              <w:jc w:val="center"/>
              <w:rPr>
                <w:rFonts w:eastAsia="Times New Roman" w:cs="Times New Roman"/>
                <w:b/>
                <w:bCs/>
                <w:i/>
                <w:color w:val="FFFF00"/>
                <w:sz w:val="24"/>
                <w:szCs w:val="24"/>
              </w:rPr>
            </w:pPr>
            <w:r w:rsidRPr="00032343">
              <w:rPr>
                <w:rFonts w:eastAsia="Times New Roman" w:cs="Times New Roman"/>
                <w:b/>
                <w:bCs/>
                <w:i/>
                <w:color w:val="FFFF00"/>
                <w:sz w:val="24"/>
                <w:szCs w:val="24"/>
              </w:rPr>
              <w:t>Protect Natural Resources</w:t>
            </w:r>
            <w:r w:rsidR="00FA2BA5" w:rsidRPr="00032343">
              <w:rPr>
                <w:rFonts w:eastAsia="Times New Roman" w:cs="Times New Roman"/>
                <w:b/>
                <w:bCs/>
                <w:i/>
                <w:color w:val="FFFF00"/>
                <w:sz w:val="24"/>
                <w:szCs w:val="24"/>
              </w:rPr>
              <w:t xml:space="preserve"> </w:t>
            </w:r>
            <w:r w:rsidRPr="00032343">
              <w:rPr>
                <w:rFonts w:eastAsia="Times New Roman" w:cs="Times New Roman"/>
                <w:b/>
                <w:bCs/>
                <w:i/>
                <w:color w:val="FFFF00"/>
                <w:sz w:val="24"/>
                <w:szCs w:val="24"/>
              </w:rPr>
              <w:t xml:space="preserve">&amp; </w:t>
            </w:r>
          </w:p>
          <w:p w14:paraId="6A5D5049" w14:textId="1CE3D1D3" w:rsidR="00F029B2" w:rsidRPr="00032343" w:rsidRDefault="00D420E9" w:rsidP="000B2569">
            <w:pPr>
              <w:jc w:val="center"/>
              <w:rPr>
                <w:i/>
                <w:color w:val="FFFF00"/>
                <w:sz w:val="24"/>
                <w:szCs w:val="24"/>
              </w:rPr>
            </w:pPr>
            <w:r w:rsidRPr="00032343">
              <w:rPr>
                <w:rFonts w:eastAsia="Times New Roman" w:cs="Times New Roman"/>
                <w:b/>
                <w:bCs/>
                <w:i/>
                <w:color w:val="FFFF00"/>
                <w:sz w:val="24"/>
                <w:szCs w:val="24"/>
              </w:rPr>
              <w:t>Enhance Public Access</w:t>
            </w:r>
          </w:p>
        </w:tc>
        <w:tc>
          <w:tcPr>
            <w:tcW w:w="2610" w:type="dxa"/>
            <w:shd w:val="clear" w:color="auto" w:fill="00B050"/>
            <w:vAlign w:val="center"/>
          </w:tcPr>
          <w:p w14:paraId="18DDE4B4" w14:textId="067D615B" w:rsidR="00F029B2" w:rsidRPr="00032343" w:rsidRDefault="00D420E9" w:rsidP="00D420E9">
            <w:pPr>
              <w:jc w:val="center"/>
              <w:rPr>
                <w:rFonts w:eastAsia="Times New Roman" w:cs="Times New Roman"/>
                <w:b/>
                <w:bCs/>
                <w:i/>
                <w:color w:val="FFFF00"/>
                <w:sz w:val="24"/>
                <w:szCs w:val="24"/>
              </w:rPr>
            </w:pPr>
            <w:r w:rsidRPr="00032343">
              <w:rPr>
                <w:rFonts w:eastAsia="Times New Roman" w:cs="Times New Roman"/>
                <w:b/>
                <w:bCs/>
                <w:i/>
                <w:color w:val="FFFF00"/>
                <w:sz w:val="24"/>
                <w:szCs w:val="24"/>
              </w:rPr>
              <w:t xml:space="preserve">Understand &amp; Address Community Needs </w:t>
            </w:r>
          </w:p>
        </w:tc>
        <w:tc>
          <w:tcPr>
            <w:tcW w:w="2700" w:type="dxa"/>
            <w:shd w:val="clear" w:color="auto" w:fill="00B050"/>
            <w:vAlign w:val="center"/>
          </w:tcPr>
          <w:p w14:paraId="139B7B40" w14:textId="0397CCAA" w:rsidR="00F029B2" w:rsidRPr="00032343" w:rsidRDefault="00D420E9" w:rsidP="00D420E9">
            <w:pPr>
              <w:jc w:val="center"/>
              <w:rPr>
                <w:rFonts w:eastAsia="Times New Roman" w:cs="Times New Roman"/>
                <w:b/>
                <w:bCs/>
                <w:i/>
                <w:color w:val="FFFF00"/>
                <w:sz w:val="24"/>
                <w:szCs w:val="24"/>
              </w:rPr>
            </w:pPr>
            <w:r w:rsidRPr="00032343">
              <w:rPr>
                <w:rFonts w:eastAsia="Times New Roman" w:cs="Times New Roman"/>
                <w:b/>
                <w:bCs/>
                <w:i/>
                <w:color w:val="FFFF00"/>
                <w:sz w:val="24"/>
                <w:szCs w:val="24"/>
              </w:rPr>
              <w:t>Support Healthy People in Healthy Communities</w:t>
            </w:r>
          </w:p>
        </w:tc>
        <w:tc>
          <w:tcPr>
            <w:tcW w:w="2430" w:type="dxa"/>
            <w:shd w:val="clear" w:color="auto" w:fill="00B050"/>
            <w:vAlign w:val="center"/>
          </w:tcPr>
          <w:p w14:paraId="6AF53CCE" w14:textId="77777777" w:rsidR="00831873" w:rsidRPr="00032343" w:rsidRDefault="00615997" w:rsidP="00837F46">
            <w:pPr>
              <w:jc w:val="center"/>
              <w:rPr>
                <w:rFonts w:eastAsia="Times New Roman" w:cs="Times New Roman"/>
                <w:b/>
                <w:bCs/>
                <w:i/>
                <w:color w:val="FFFF00"/>
                <w:sz w:val="24"/>
                <w:szCs w:val="24"/>
              </w:rPr>
            </w:pPr>
            <w:r w:rsidRPr="00032343">
              <w:rPr>
                <w:rFonts w:eastAsia="Times New Roman" w:cs="Times New Roman"/>
                <w:b/>
                <w:bCs/>
                <w:i/>
                <w:color w:val="FFFF00"/>
                <w:sz w:val="24"/>
                <w:szCs w:val="24"/>
              </w:rPr>
              <w:t xml:space="preserve">Reward </w:t>
            </w:r>
          </w:p>
          <w:p w14:paraId="4ED40005" w14:textId="5D2A8AAB" w:rsidR="00F029B2" w:rsidRPr="00032343" w:rsidRDefault="00F029B2" w:rsidP="00837F46">
            <w:pPr>
              <w:jc w:val="center"/>
              <w:rPr>
                <w:i/>
                <w:color w:val="FFFF00"/>
                <w:sz w:val="24"/>
                <w:szCs w:val="24"/>
              </w:rPr>
            </w:pPr>
            <w:r w:rsidRPr="00032343">
              <w:rPr>
                <w:rFonts w:eastAsia="Times New Roman" w:cs="Times New Roman"/>
                <w:b/>
                <w:bCs/>
                <w:i/>
                <w:color w:val="FFFF00"/>
                <w:sz w:val="24"/>
                <w:szCs w:val="24"/>
              </w:rPr>
              <w:t>Innovation</w:t>
            </w:r>
          </w:p>
        </w:tc>
        <w:tc>
          <w:tcPr>
            <w:tcW w:w="2610" w:type="dxa"/>
            <w:shd w:val="clear" w:color="auto" w:fill="00B050"/>
            <w:vAlign w:val="center"/>
          </w:tcPr>
          <w:p w14:paraId="36119B61" w14:textId="7C8914B7" w:rsidR="00F029B2" w:rsidRPr="00032343" w:rsidRDefault="00D420E9" w:rsidP="00D420E9">
            <w:pPr>
              <w:jc w:val="center"/>
              <w:rPr>
                <w:i/>
                <w:color w:val="FFFF00"/>
                <w:sz w:val="24"/>
                <w:szCs w:val="24"/>
              </w:rPr>
            </w:pPr>
            <w:r w:rsidRPr="00032343">
              <w:rPr>
                <w:rFonts w:eastAsia="Times New Roman" w:cs="Times New Roman"/>
                <w:b/>
                <w:bCs/>
                <w:i/>
                <w:color w:val="FFFF00"/>
                <w:sz w:val="24"/>
                <w:szCs w:val="24"/>
              </w:rPr>
              <w:t>Effective Use of</w:t>
            </w:r>
            <w:r w:rsidR="00696C18" w:rsidRPr="00032343">
              <w:rPr>
                <w:rFonts w:eastAsia="Times New Roman" w:cs="Times New Roman"/>
                <w:b/>
                <w:bCs/>
                <w:i/>
                <w:color w:val="FFFF00"/>
                <w:sz w:val="24"/>
                <w:szCs w:val="24"/>
              </w:rPr>
              <w:t xml:space="preserve"> </w:t>
            </w:r>
            <w:r w:rsidRPr="00032343">
              <w:rPr>
                <w:rFonts w:eastAsia="Times New Roman" w:cs="Times New Roman"/>
                <w:b/>
                <w:bCs/>
                <w:i/>
                <w:color w:val="FFFF00"/>
                <w:sz w:val="24"/>
                <w:szCs w:val="24"/>
              </w:rPr>
              <w:t>Resources</w:t>
            </w:r>
          </w:p>
        </w:tc>
        <w:tc>
          <w:tcPr>
            <w:tcW w:w="2340" w:type="dxa"/>
            <w:shd w:val="clear" w:color="auto" w:fill="00B050"/>
            <w:vAlign w:val="center"/>
          </w:tcPr>
          <w:p w14:paraId="19B1DEB5" w14:textId="77777777" w:rsidR="008743AA" w:rsidRPr="00032343" w:rsidRDefault="00D420E9" w:rsidP="00837F46">
            <w:pPr>
              <w:jc w:val="center"/>
              <w:rPr>
                <w:rFonts w:eastAsia="Times New Roman" w:cs="Times New Roman"/>
                <w:b/>
                <w:bCs/>
                <w:i/>
                <w:color w:val="FFFF00"/>
                <w:sz w:val="24"/>
                <w:szCs w:val="24"/>
              </w:rPr>
            </w:pPr>
            <w:r w:rsidRPr="00032343">
              <w:rPr>
                <w:rFonts w:eastAsia="Times New Roman" w:cs="Times New Roman"/>
                <w:b/>
                <w:bCs/>
                <w:i/>
                <w:color w:val="FFFF00"/>
                <w:sz w:val="24"/>
                <w:szCs w:val="24"/>
              </w:rPr>
              <w:t xml:space="preserve">Workforce </w:t>
            </w:r>
          </w:p>
          <w:p w14:paraId="5C82B0BA" w14:textId="57B99627" w:rsidR="00F029B2" w:rsidRPr="00032343" w:rsidRDefault="00F029B2" w:rsidP="00837F46">
            <w:pPr>
              <w:jc w:val="center"/>
              <w:rPr>
                <w:i/>
                <w:color w:val="FFFF00"/>
                <w:sz w:val="24"/>
                <w:szCs w:val="24"/>
              </w:rPr>
            </w:pPr>
            <w:r w:rsidRPr="00032343">
              <w:rPr>
                <w:rFonts w:eastAsia="Times New Roman" w:cs="Times New Roman"/>
                <w:b/>
                <w:bCs/>
                <w:i/>
                <w:color w:val="FFFF00"/>
                <w:sz w:val="24"/>
                <w:szCs w:val="24"/>
              </w:rPr>
              <w:t>Wellness</w:t>
            </w:r>
          </w:p>
        </w:tc>
        <w:tc>
          <w:tcPr>
            <w:tcW w:w="2430" w:type="dxa"/>
            <w:shd w:val="clear" w:color="auto" w:fill="00B050"/>
            <w:vAlign w:val="center"/>
          </w:tcPr>
          <w:p w14:paraId="1CC2BD45" w14:textId="595CF060" w:rsidR="00D420E9" w:rsidRPr="00032343" w:rsidRDefault="00D420E9" w:rsidP="000B2569">
            <w:pPr>
              <w:jc w:val="center"/>
              <w:rPr>
                <w:i/>
                <w:color w:val="FFFF00"/>
                <w:sz w:val="24"/>
                <w:szCs w:val="24"/>
              </w:rPr>
            </w:pPr>
            <w:r w:rsidRPr="00032343">
              <w:rPr>
                <w:rFonts w:eastAsia="Times New Roman" w:cs="Times New Roman"/>
                <w:b/>
                <w:bCs/>
                <w:i/>
                <w:color w:val="FFFF00"/>
                <w:sz w:val="24"/>
                <w:szCs w:val="24"/>
              </w:rPr>
              <w:t>Strengthen County Culture</w:t>
            </w:r>
          </w:p>
        </w:tc>
      </w:tr>
      <w:tr w:rsidR="008743AA" w:rsidRPr="004402A2" w14:paraId="16AEE3EA" w14:textId="77777777" w:rsidTr="008848D4">
        <w:trPr>
          <w:cantSplit/>
        </w:trPr>
        <w:tc>
          <w:tcPr>
            <w:tcW w:w="720" w:type="dxa"/>
            <w:shd w:val="clear" w:color="auto" w:fill="FFC000"/>
            <w:textDirection w:val="btLr"/>
            <w:vAlign w:val="center"/>
          </w:tcPr>
          <w:p w14:paraId="3AF8B257" w14:textId="7046C022" w:rsidR="00F029B2" w:rsidRPr="003C6221" w:rsidRDefault="00246D72" w:rsidP="0076200C">
            <w:pPr>
              <w:ind w:left="113" w:right="113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Methods</w:t>
            </w:r>
            <w:r w:rsidR="0076200C">
              <w:rPr>
                <w:b/>
                <w:sz w:val="52"/>
                <w:szCs w:val="52"/>
              </w:rPr>
              <w:t>...</w:t>
            </w:r>
          </w:p>
        </w:tc>
        <w:tc>
          <w:tcPr>
            <w:tcW w:w="4590" w:type="dxa"/>
          </w:tcPr>
          <w:p w14:paraId="41214B8B" w14:textId="77777777" w:rsidR="0061713A" w:rsidRDefault="0061713A" w:rsidP="0061713A">
            <w:pPr>
              <w:pStyle w:val="ListParagraph"/>
              <w:ind w:left="360"/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</w:p>
          <w:p w14:paraId="71DE9888" w14:textId="7717EA3E" w:rsidR="00F029B2" w:rsidRPr="00575D00" w:rsidRDefault="00F029B2" w:rsidP="002F3B67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  <w:r w:rsidRPr="00575D00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Investing in 21st century infrastructure including transportation, technology (D395)</w:t>
            </w:r>
            <w:r w:rsidR="00FD2180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,</w:t>
            </w:r>
            <w:r w:rsidRPr="00575D00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 xml:space="preserve"> housing and economic systems;</w:t>
            </w:r>
          </w:p>
          <w:p w14:paraId="245AA78B" w14:textId="77777777" w:rsidR="009D1A82" w:rsidRPr="00575D00" w:rsidRDefault="009D1A82" w:rsidP="002F3B67">
            <w:pPr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</w:p>
          <w:p w14:paraId="038E8CF3" w14:textId="6A64B010" w:rsidR="00F029B2" w:rsidRPr="00575D00" w:rsidRDefault="00F029B2" w:rsidP="002F3B67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  <w:r w:rsidRPr="00575D00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Providing stronger customer service for businesses</w:t>
            </w:r>
            <w:r w:rsidR="009D1A82" w:rsidRPr="00575D00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;</w:t>
            </w:r>
          </w:p>
          <w:p w14:paraId="3B55ECA8" w14:textId="77777777" w:rsidR="009D1A82" w:rsidRPr="00575D00" w:rsidRDefault="009D1A82" w:rsidP="002F3B67">
            <w:pPr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</w:p>
          <w:p w14:paraId="0EC1FD5A" w14:textId="394CEB28" w:rsidR="00F029B2" w:rsidRPr="00575D00" w:rsidRDefault="00F029B2" w:rsidP="002F3B67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  <w:r w:rsidRPr="00575D00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Creating business attraction and retention effort</w:t>
            </w:r>
            <w:r w:rsidR="009D1A82" w:rsidRPr="00575D00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;</w:t>
            </w:r>
          </w:p>
          <w:p w14:paraId="3A786F26" w14:textId="77777777" w:rsidR="009D1A82" w:rsidRPr="00575D00" w:rsidRDefault="009D1A82" w:rsidP="002F3B67">
            <w:pPr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</w:p>
          <w:p w14:paraId="43212C94" w14:textId="1A34EA6F" w:rsidR="00F029B2" w:rsidRPr="00575D00" w:rsidRDefault="00F029B2" w:rsidP="002F3B67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  <w:r w:rsidRPr="00575D00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Ensuring local goods access to marketplace</w:t>
            </w:r>
            <w:r w:rsidR="009D1A82" w:rsidRPr="00575D00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;</w:t>
            </w:r>
          </w:p>
          <w:p w14:paraId="7CAD2A19" w14:textId="77777777" w:rsidR="009D1A82" w:rsidRPr="00575D00" w:rsidRDefault="009D1A82" w:rsidP="002F3B67">
            <w:pPr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</w:p>
          <w:p w14:paraId="6AB7FD29" w14:textId="0C1542A9" w:rsidR="00F029B2" w:rsidRPr="00575D00" w:rsidRDefault="00F029B2" w:rsidP="002F3B67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  <w:r w:rsidRPr="00575D00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Investing in a world class education at local levels</w:t>
            </w:r>
            <w:r w:rsidR="009D1A82" w:rsidRPr="00575D00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;</w:t>
            </w:r>
          </w:p>
          <w:p w14:paraId="46ECF8E5" w14:textId="77777777" w:rsidR="009D1A82" w:rsidRPr="00575D00" w:rsidRDefault="009D1A82" w:rsidP="002F3B67">
            <w:pPr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</w:p>
          <w:p w14:paraId="2F77EE1B" w14:textId="53C07FFE" w:rsidR="00F029B2" w:rsidRPr="00575D00" w:rsidRDefault="00F029B2" w:rsidP="002F3B67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  <w:r w:rsidRPr="00575D00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Promot</w:t>
            </w:r>
            <w:r w:rsidR="00B112E4" w:rsidRPr="00575D00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ing responsible growth to comple</w:t>
            </w:r>
            <w:r w:rsidRPr="00575D00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ment local communities character</w:t>
            </w:r>
            <w:r w:rsidR="009D1A82" w:rsidRPr="00575D00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;</w:t>
            </w:r>
          </w:p>
          <w:p w14:paraId="3C0FC472" w14:textId="77777777" w:rsidR="009D1A82" w:rsidRPr="00575D00" w:rsidRDefault="009D1A82" w:rsidP="002F3B67">
            <w:pPr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</w:p>
          <w:p w14:paraId="26F63DFA" w14:textId="4A52420E" w:rsidR="00F029B2" w:rsidRPr="00575D00" w:rsidRDefault="00F029B2" w:rsidP="002F3B67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  <w:r w:rsidRPr="00575D00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Developing and broadening economic sectors in addition to tourism – Year round, sustainable economy</w:t>
            </w:r>
            <w:r w:rsidR="009D1A82" w:rsidRPr="00575D00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;</w:t>
            </w:r>
          </w:p>
          <w:p w14:paraId="2DAFBF7F" w14:textId="77777777" w:rsidR="009D1A82" w:rsidRPr="00575D00" w:rsidRDefault="009D1A82" w:rsidP="002F3B67">
            <w:pPr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</w:p>
          <w:p w14:paraId="4A330D29" w14:textId="77777777" w:rsidR="00B112E4" w:rsidRPr="00575D00" w:rsidRDefault="00B112E4" w:rsidP="002F3B67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  <w:r w:rsidRPr="00575D00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Provide infrastructure to be a world class conference destination;</w:t>
            </w:r>
          </w:p>
          <w:p w14:paraId="6ACD1DCF" w14:textId="77777777" w:rsidR="00B112E4" w:rsidRPr="00575D00" w:rsidRDefault="00B112E4" w:rsidP="00B112E4">
            <w:pPr>
              <w:pStyle w:val="ListParagraph"/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</w:p>
          <w:p w14:paraId="58DA4382" w14:textId="733DDA7F" w:rsidR="00F029B2" w:rsidRPr="00575D00" w:rsidRDefault="00F029B2" w:rsidP="002F3B67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  <w:r w:rsidRPr="00575D00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Providing county supports for local businesses by purchase of local goods and services</w:t>
            </w:r>
            <w:r w:rsidR="009D1A82" w:rsidRPr="00575D00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;</w:t>
            </w:r>
          </w:p>
          <w:p w14:paraId="66CD763C" w14:textId="77777777" w:rsidR="009D1A82" w:rsidRPr="00575D00" w:rsidRDefault="009D1A82" w:rsidP="002F3B67">
            <w:pPr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</w:p>
          <w:p w14:paraId="485CA58C" w14:textId="10A4DCA3" w:rsidR="00F029B2" w:rsidRPr="00575D00" w:rsidRDefault="002F3B67" w:rsidP="002F3B67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6D35FE" wp14:editId="044A9C6C">
                      <wp:simplePos x="0" y="0"/>
                      <wp:positionH relativeFrom="margin">
                        <wp:posOffset>267970</wp:posOffset>
                      </wp:positionH>
                      <wp:positionV relativeFrom="paragraph">
                        <wp:posOffset>1125788</wp:posOffset>
                      </wp:positionV>
                      <wp:extent cx="1973179" cy="2382252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3179" cy="23822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4803445" w14:textId="77777777" w:rsidR="005919B0" w:rsidRDefault="005919B0" w:rsidP="00246D72">
                                  <w:pPr>
                                    <w:jc w:val="center"/>
                                  </w:pPr>
                                  <w:r w:rsidRPr="0097259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562216C" wp14:editId="18814472">
                                        <wp:extent cx="1511065" cy="2045368"/>
                                        <wp:effectExtent l="38100" t="0" r="51435" b="107315"/>
                                        <wp:docPr id="121" name="Picture 1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02867" cy="21696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outerShdw blurRad="50800" dist="50800" dir="5400000" algn="ctr" rotWithShape="0">
                                                    <a:srgbClr val="000000">
                                                      <a:alpha val="47000"/>
                                                    </a:srgbClr>
                                                  </a:outerShd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6D35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21.1pt;margin-top:88.65pt;width:155.35pt;height:18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" filled="f" stroked="f" strokeweight=".5pt">
                      <v:textbox>
                        <w:txbxContent>
                          <w:p w14:paraId="44803445" w14:textId="77777777" w:rsidR="005919B0" w:rsidRDefault="005919B0" w:rsidP="00246D72">
                            <w:pPr>
                              <w:jc w:val="center"/>
                            </w:pPr>
                            <w:r w:rsidRPr="0097259B">
                              <w:rPr>
                                <w:noProof/>
                              </w:rPr>
                              <w:drawing>
                                <wp:inline distT="0" distB="0" distL="0" distR="0" wp14:anchorId="0562216C" wp14:editId="18814472">
                                  <wp:extent cx="1511065" cy="2045368"/>
                                  <wp:effectExtent l="38100" t="0" r="51435" b="107315"/>
                                  <wp:docPr id="121" name="Picture 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2867" cy="21696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blurRad="50800" dist="50800" dir="5400000" algn="ctr" rotWithShape="0">
                                              <a:srgbClr val="000000">
                                                <a:alpha val="47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029B2" w:rsidRPr="00575D00"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Creating a reputation for excellence in public safety</w:t>
            </w:r>
          </w:p>
        </w:tc>
        <w:tc>
          <w:tcPr>
            <w:tcW w:w="3060" w:type="dxa"/>
          </w:tcPr>
          <w:p w14:paraId="21457E15" w14:textId="77777777" w:rsidR="0061713A" w:rsidRDefault="0061713A" w:rsidP="0061713A">
            <w:pPr>
              <w:pStyle w:val="ListParagraph"/>
              <w:ind w:left="360"/>
              <w:rPr>
                <w:sz w:val="21"/>
                <w:szCs w:val="21"/>
              </w:rPr>
            </w:pPr>
          </w:p>
          <w:p w14:paraId="4BAA84E0" w14:textId="77777777" w:rsidR="003F6BCF" w:rsidRPr="00575D00" w:rsidRDefault="003F6BCF" w:rsidP="00837F46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sz w:val="21"/>
                <w:szCs w:val="21"/>
              </w:rPr>
              <w:t>Strengthening community awareness of preservation and enjoyment of natural resources;</w:t>
            </w:r>
          </w:p>
          <w:p w14:paraId="258E8526" w14:textId="77777777" w:rsidR="003F6BCF" w:rsidRPr="00575D00" w:rsidRDefault="003F6BCF" w:rsidP="003F6BCF">
            <w:pPr>
              <w:pStyle w:val="ListParagraph"/>
              <w:ind w:left="360"/>
              <w:rPr>
                <w:sz w:val="21"/>
                <w:szCs w:val="21"/>
              </w:rPr>
            </w:pPr>
          </w:p>
          <w:p w14:paraId="11167B7E" w14:textId="67B8547F" w:rsidR="00D420E9" w:rsidRPr="00575D00" w:rsidRDefault="00D420E9" w:rsidP="00837F46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sz w:val="21"/>
                <w:szCs w:val="21"/>
              </w:rPr>
              <w:t xml:space="preserve">Ensuring the County is an active partner with resource agencies </w:t>
            </w:r>
          </w:p>
          <w:p w14:paraId="55B06845" w14:textId="77777777" w:rsidR="00837F46" w:rsidRPr="00575D00" w:rsidRDefault="00837F46" w:rsidP="00837F46">
            <w:pPr>
              <w:pStyle w:val="ListParagraph"/>
              <w:ind w:left="360"/>
              <w:rPr>
                <w:sz w:val="21"/>
                <w:szCs w:val="21"/>
              </w:rPr>
            </w:pPr>
          </w:p>
          <w:p w14:paraId="268C51AA" w14:textId="77777777" w:rsidR="00D420E9" w:rsidRPr="00575D00" w:rsidRDefault="00D420E9" w:rsidP="00D420E9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sz w:val="21"/>
                <w:szCs w:val="21"/>
              </w:rPr>
              <w:t>Making natural resource stewardship a top priority;</w:t>
            </w:r>
          </w:p>
          <w:p w14:paraId="7025A5C5" w14:textId="77777777" w:rsidR="00D420E9" w:rsidRPr="00575D00" w:rsidRDefault="00D420E9" w:rsidP="00D420E9">
            <w:pPr>
              <w:rPr>
                <w:sz w:val="21"/>
                <w:szCs w:val="21"/>
              </w:rPr>
            </w:pPr>
          </w:p>
          <w:p w14:paraId="6F556D8D" w14:textId="77777777" w:rsidR="00D420E9" w:rsidRPr="00575D00" w:rsidRDefault="00D420E9" w:rsidP="00D420E9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sz w:val="21"/>
                <w:szCs w:val="21"/>
              </w:rPr>
              <w:t>Investing in a world class transportation systems – road/bike/pedestrian and transit;</w:t>
            </w:r>
          </w:p>
          <w:p w14:paraId="3B58A525" w14:textId="77777777" w:rsidR="00D420E9" w:rsidRPr="00575D00" w:rsidRDefault="00D420E9" w:rsidP="00D420E9">
            <w:pPr>
              <w:rPr>
                <w:sz w:val="21"/>
                <w:szCs w:val="21"/>
              </w:rPr>
            </w:pPr>
          </w:p>
          <w:p w14:paraId="52C45E12" w14:textId="5C772354" w:rsidR="00D420E9" w:rsidRPr="00575D00" w:rsidRDefault="007A6831" w:rsidP="00D420E9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sz w:val="21"/>
                <w:szCs w:val="21"/>
              </w:rPr>
              <w:t xml:space="preserve">Encouraging investments </w:t>
            </w:r>
            <w:r w:rsidR="00D420E9" w:rsidRPr="00575D00">
              <w:rPr>
                <w:sz w:val="21"/>
                <w:szCs w:val="21"/>
              </w:rPr>
              <w:t xml:space="preserve">in </w:t>
            </w:r>
            <w:r w:rsidRPr="00575D00">
              <w:rPr>
                <w:sz w:val="21"/>
                <w:szCs w:val="21"/>
              </w:rPr>
              <w:t>i</w:t>
            </w:r>
            <w:r w:rsidR="00D420E9" w:rsidRPr="00575D00">
              <w:rPr>
                <w:sz w:val="21"/>
                <w:szCs w:val="21"/>
              </w:rPr>
              <w:t>nfrastructure (roads, campgrounds, trails, etc.);</w:t>
            </w:r>
          </w:p>
          <w:p w14:paraId="5259CC61" w14:textId="77777777" w:rsidR="00D420E9" w:rsidRPr="00575D00" w:rsidRDefault="00D420E9" w:rsidP="00D420E9">
            <w:pPr>
              <w:rPr>
                <w:sz w:val="21"/>
                <w:szCs w:val="21"/>
              </w:rPr>
            </w:pPr>
          </w:p>
          <w:p w14:paraId="7EFD48E7" w14:textId="77777777" w:rsidR="00D420E9" w:rsidRPr="00575D00" w:rsidRDefault="00D420E9" w:rsidP="00D420E9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sz w:val="21"/>
                <w:szCs w:val="21"/>
              </w:rPr>
              <w:t>Broadening alternative energy use;</w:t>
            </w:r>
          </w:p>
          <w:p w14:paraId="74A429F0" w14:textId="77777777" w:rsidR="00D420E9" w:rsidRPr="00575D00" w:rsidRDefault="00D420E9" w:rsidP="00D420E9">
            <w:pPr>
              <w:pStyle w:val="ListParagraph"/>
              <w:rPr>
                <w:sz w:val="21"/>
                <w:szCs w:val="21"/>
              </w:rPr>
            </w:pPr>
          </w:p>
          <w:p w14:paraId="25755878" w14:textId="55E2B0C4" w:rsidR="00F029B2" w:rsidRPr="00575D00" w:rsidRDefault="00D420E9" w:rsidP="00D420E9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sz w:val="21"/>
                <w:szCs w:val="21"/>
              </w:rPr>
              <w:t>Practicing environmentally and fiscally sustainable energy polices</w:t>
            </w:r>
          </w:p>
        </w:tc>
        <w:tc>
          <w:tcPr>
            <w:tcW w:w="2610" w:type="dxa"/>
          </w:tcPr>
          <w:p w14:paraId="355BE3F8" w14:textId="77777777" w:rsidR="0061713A" w:rsidRDefault="0061713A" w:rsidP="0061713A">
            <w:pPr>
              <w:pStyle w:val="ListParagraph"/>
              <w:ind w:left="360"/>
              <w:rPr>
                <w:sz w:val="21"/>
                <w:szCs w:val="21"/>
              </w:rPr>
            </w:pPr>
          </w:p>
          <w:p w14:paraId="5BF84D62" w14:textId="77777777" w:rsidR="00D420E9" w:rsidRPr="00575D00" w:rsidRDefault="00D420E9" w:rsidP="00D420E9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sz w:val="21"/>
                <w:szCs w:val="21"/>
              </w:rPr>
              <w:t>Collaborating with other agencies to share services;</w:t>
            </w:r>
          </w:p>
          <w:p w14:paraId="5FBD9253" w14:textId="77777777" w:rsidR="00D420E9" w:rsidRPr="00575D00" w:rsidRDefault="00D420E9" w:rsidP="00D420E9">
            <w:pPr>
              <w:rPr>
                <w:sz w:val="21"/>
                <w:szCs w:val="21"/>
              </w:rPr>
            </w:pPr>
          </w:p>
          <w:p w14:paraId="06A35F4F" w14:textId="7DBC6DDE" w:rsidR="00D420E9" w:rsidRPr="00575D00" w:rsidRDefault="00D420E9" w:rsidP="00D420E9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sz w:val="21"/>
                <w:szCs w:val="21"/>
              </w:rPr>
              <w:t>Establishing</w:t>
            </w:r>
            <w:r w:rsidR="007A6831" w:rsidRPr="00575D00">
              <w:rPr>
                <w:sz w:val="21"/>
                <w:szCs w:val="21"/>
              </w:rPr>
              <w:t xml:space="preserve"> stronger social media presence;</w:t>
            </w:r>
          </w:p>
          <w:p w14:paraId="2CA6715E" w14:textId="77777777" w:rsidR="007A6831" w:rsidRPr="00575D00" w:rsidRDefault="007A6831" w:rsidP="007A6831">
            <w:pPr>
              <w:pStyle w:val="ListParagraph"/>
              <w:rPr>
                <w:sz w:val="21"/>
                <w:szCs w:val="21"/>
              </w:rPr>
            </w:pPr>
          </w:p>
          <w:p w14:paraId="40CFDDA0" w14:textId="24EBCDB8" w:rsidR="007A6831" w:rsidRPr="00575D00" w:rsidRDefault="007A6831" w:rsidP="00D420E9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sz w:val="21"/>
                <w:szCs w:val="21"/>
              </w:rPr>
              <w:t xml:space="preserve">County serves as </w:t>
            </w:r>
            <w:r w:rsidR="00837F46" w:rsidRPr="00575D00">
              <w:rPr>
                <w:sz w:val="21"/>
                <w:szCs w:val="21"/>
              </w:rPr>
              <w:t>convener</w:t>
            </w:r>
            <w:r w:rsidRPr="00575D00">
              <w:rPr>
                <w:sz w:val="21"/>
                <w:szCs w:val="21"/>
              </w:rPr>
              <w:t xml:space="preserve"> of groups;</w:t>
            </w:r>
          </w:p>
          <w:p w14:paraId="448C156B" w14:textId="77777777" w:rsidR="00D420E9" w:rsidRPr="00575D00" w:rsidRDefault="00D420E9" w:rsidP="00D420E9">
            <w:pPr>
              <w:rPr>
                <w:sz w:val="21"/>
                <w:szCs w:val="21"/>
              </w:rPr>
            </w:pPr>
          </w:p>
          <w:p w14:paraId="4D1E7ACB" w14:textId="61933225" w:rsidR="00D420E9" w:rsidRPr="00575D00" w:rsidRDefault="00D420E9" w:rsidP="00D420E9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sz w:val="21"/>
                <w:szCs w:val="21"/>
              </w:rPr>
              <w:t>Strengthening education and communication on County Services</w:t>
            </w:r>
            <w:r w:rsidR="007A6831" w:rsidRPr="00575D00">
              <w:rPr>
                <w:sz w:val="21"/>
                <w:szCs w:val="21"/>
              </w:rPr>
              <w:t>;</w:t>
            </w:r>
          </w:p>
          <w:p w14:paraId="2E066ABB" w14:textId="77777777" w:rsidR="007A6831" w:rsidRPr="00575D00" w:rsidRDefault="007A6831" w:rsidP="007A6831">
            <w:pPr>
              <w:pStyle w:val="ListParagraph"/>
              <w:ind w:left="360"/>
              <w:rPr>
                <w:sz w:val="21"/>
                <w:szCs w:val="21"/>
              </w:rPr>
            </w:pPr>
          </w:p>
          <w:p w14:paraId="25599E2E" w14:textId="77777777" w:rsidR="00D420E9" w:rsidRPr="00575D00" w:rsidRDefault="00D420E9" w:rsidP="00D420E9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sz w:val="21"/>
                <w:szCs w:val="21"/>
              </w:rPr>
              <w:t>Surveying community – use feedback to guide service improvement;</w:t>
            </w:r>
          </w:p>
          <w:p w14:paraId="7A161BC8" w14:textId="77777777" w:rsidR="00D420E9" w:rsidRPr="00575D00" w:rsidRDefault="00D420E9" w:rsidP="00D420E9">
            <w:pPr>
              <w:rPr>
                <w:sz w:val="21"/>
                <w:szCs w:val="21"/>
              </w:rPr>
            </w:pPr>
          </w:p>
          <w:p w14:paraId="3D34B607" w14:textId="77777777" w:rsidR="00D420E9" w:rsidRPr="00575D00" w:rsidRDefault="00D420E9" w:rsidP="00D420E9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sz w:val="21"/>
                <w:szCs w:val="21"/>
              </w:rPr>
              <w:t>Engaging and connecting remote areas;</w:t>
            </w:r>
          </w:p>
          <w:p w14:paraId="2A37F373" w14:textId="77777777" w:rsidR="00D420E9" w:rsidRPr="00575D00" w:rsidRDefault="00D420E9" w:rsidP="00D420E9">
            <w:pPr>
              <w:rPr>
                <w:sz w:val="21"/>
                <w:szCs w:val="21"/>
              </w:rPr>
            </w:pPr>
          </w:p>
          <w:p w14:paraId="0F76656A" w14:textId="77777777" w:rsidR="00D420E9" w:rsidRPr="00575D00" w:rsidRDefault="00D420E9" w:rsidP="00D420E9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sz w:val="21"/>
                <w:szCs w:val="21"/>
              </w:rPr>
              <w:t>Increasing effectiveness of Regional Planning Advisory Committees and other County advisory bodies;</w:t>
            </w:r>
          </w:p>
          <w:p w14:paraId="1D5DDF03" w14:textId="77777777" w:rsidR="00D420E9" w:rsidRPr="00575D00" w:rsidRDefault="00D420E9" w:rsidP="00D420E9">
            <w:pPr>
              <w:pStyle w:val="ListParagraph"/>
              <w:rPr>
                <w:sz w:val="21"/>
                <w:szCs w:val="21"/>
              </w:rPr>
            </w:pPr>
          </w:p>
          <w:p w14:paraId="72646BB6" w14:textId="77777777" w:rsidR="00D420E9" w:rsidRPr="00575D00" w:rsidRDefault="00D420E9" w:rsidP="00D420E9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sz w:val="21"/>
                <w:szCs w:val="21"/>
              </w:rPr>
              <w:t>Increasing civic engagement – town halls, satellite Board meetings, Online transmission of county meetings;</w:t>
            </w:r>
          </w:p>
          <w:p w14:paraId="39C7E5A0" w14:textId="77777777" w:rsidR="00D420E9" w:rsidRPr="00575D00" w:rsidRDefault="00D420E9" w:rsidP="00D420E9">
            <w:pPr>
              <w:pStyle w:val="ListParagraph"/>
              <w:rPr>
                <w:sz w:val="21"/>
                <w:szCs w:val="21"/>
              </w:rPr>
            </w:pPr>
          </w:p>
          <w:p w14:paraId="1BB4F4B0" w14:textId="19E1E7B4" w:rsidR="00F029B2" w:rsidRPr="00575D00" w:rsidRDefault="00D420E9" w:rsidP="007A6831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sz w:val="21"/>
                <w:szCs w:val="21"/>
              </w:rPr>
              <w:t xml:space="preserve">Assuring the highest level </w:t>
            </w:r>
            <w:r w:rsidR="007A6831" w:rsidRPr="00575D00">
              <w:rPr>
                <w:sz w:val="21"/>
                <w:szCs w:val="21"/>
              </w:rPr>
              <w:t>of public safety is meeting community needs.</w:t>
            </w:r>
          </w:p>
        </w:tc>
        <w:tc>
          <w:tcPr>
            <w:tcW w:w="2700" w:type="dxa"/>
          </w:tcPr>
          <w:p w14:paraId="0202AF12" w14:textId="77777777" w:rsidR="0061713A" w:rsidRDefault="0061713A" w:rsidP="0061713A">
            <w:pPr>
              <w:pStyle w:val="ListParagraph"/>
              <w:ind w:left="360"/>
              <w:rPr>
                <w:sz w:val="21"/>
                <w:szCs w:val="21"/>
              </w:rPr>
            </w:pPr>
          </w:p>
          <w:p w14:paraId="27089676" w14:textId="77777777" w:rsidR="00D420E9" w:rsidRPr="00575D00" w:rsidRDefault="00D420E9" w:rsidP="00D420E9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sz w:val="21"/>
                <w:szCs w:val="21"/>
              </w:rPr>
              <w:t>Fostering community wide social emotional health across the lifespan for all residents;</w:t>
            </w:r>
          </w:p>
          <w:p w14:paraId="0F80EB83" w14:textId="77777777" w:rsidR="00D420E9" w:rsidRPr="00575D00" w:rsidRDefault="00D420E9" w:rsidP="00D420E9">
            <w:pPr>
              <w:rPr>
                <w:sz w:val="21"/>
                <w:szCs w:val="21"/>
              </w:rPr>
            </w:pPr>
          </w:p>
          <w:p w14:paraId="5FD7AE5F" w14:textId="77777777" w:rsidR="00D420E9" w:rsidRPr="00575D00" w:rsidRDefault="00D420E9" w:rsidP="00D420E9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sz w:val="21"/>
                <w:szCs w:val="21"/>
              </w:rPr>
              <w:t>Ensuring communities have access to affordable quality child care;</w:t>
            </w:r>
          </w:p>
          <w:p w14:paraId="70494BAC" w14:textId="77777777" w:rsidR="00D420E9" w:rsidRPr="00575D00" w:rsidRDefault="00D420E9" w:rsidP="00D420E9">
            <w:pPr>
              <w:rPr>
                <w:sz w:val="21"/>
                <w:szCs w:val="21"/>
              </w:rPr>
            </w:pPr>
          </w:p>
          <w:p w14:paraId="46E90B88" w14:textId="77777777" w:rsidR="00D420E9" w:rsidRPr="00575D00" w:rsidRDefault="00D420E9" w:rsidP="00D420E9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sz w:val="21"/>
                <w:szCs w:val="21"/>
              </w:rPr>
              <w:t>Accessing to affordable healthy housing;</w:t>
            </w:r>
          </w:p>
          <w:p w14:paraId="756C3898" w14:textId="77777777" w:rsidR="00D420E9" w:rsidRPr="00575D00" w:rsidRDefault="00D420E9" w:rsidP="00D420E9">
            <w:pPr>
              <w:rPr>
                <w:sz w:val="21"/>
                <w:szCs w:val="21"/>
              </w:rPr>
            </w:pPr>
          </w:p>
          <w:p w14:paraId="53C41767" w14:textId="77777777" w:rsidR="00D420E9" w:rsidRPr="00575D00" w:rsidRDefault="00D420E9" w:rsidP="00D420E9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sz w:val="21"/>
                <w:szCs w:val="21"/>
              </w:rPr>
              <w:t>Addressing and preventing harmful and habitual addictive behaviors through environmental intervention and policy (alcohol, tobacco and other drugs);</w:t>
            </w:r>
          </w:p>
          <w:p w14:paraId="24C2B1BF" w14:textId="77777777" w:rsidR="00D420E9" w:rsidRPr="00575D00" w:rsidRDefault="00D420E9" w:rsidP="00D420E9">
            <w:pPr>
              <w:rPr>
                <w:sz w:val="21"/>
                <w:szCs w:val="21"/>
              </w:rPr>
            </w:pPr>
          </w:p>
          <w:p w14:paraId="5C29B25E" w14:textId="77777777" w:rsidR="00D420E9" w:rsidRPr="00575D00" w:rsidRDefault="00D420E9" w:rsidP="00D420E9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sz w:val="21"/>
                <w:szCs w:val="21"/>
              </w:rPr>
              <w:t>Providing access to youth internships for career exploration;</w:t>
            </w:r>
          </w:p>
          <w:p w14:paraId="46ACB303" w14:textId="77777777" w:rsidR="00D420E9" w:rsidRPr="00575D00" w:rsidRDefault="00D420E9" w:rsidP="00D420E9">
            <w:pPr>
              <w:rPr>
                <w:sz w:val="21"/>
                <w:szCs w:val="21"/>
              </w:rPr>
            </w:pPr>
          </w:p>
          <w:p w14:paraId="13F93AF8" w14:textId="77777777" w:rsidR="00D420E9" w:rsidRPr="00575D00" w:rsidRDefault="00D420E9" w:rsidP="00D420E9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sz w:val="21"/>
                <w:szCs w:val="21"/>
              </w:rPr>
              <w:t>Providing safe sustainable, accessible and affordable transportation;</w:t>
            </w:r>
          </w:p>
          <w:p w14:paraId="59B0AD23" w14:textId="77777777" w:rsidR="00D420E9" w:rsidRPr="00575D00" w:rsidRDefault="00D420E9" w:rsidP="00D420E9">
            <w:pPr>
              <w:pStyle w:val="ListParagraph"/>
              <w:rPr>
                <w:sz w:val="21"/>
                <w:szCs w:val="21"/>
              </w:rPr>
            </w:pPr>
          </w:p>
          <w:p w14:paraId="3959E9D9" w14:textId="1CC76C06" w:rsidR="00D420E9" w:rsidRPr="00575D00" w:rsidRDefault="00D420E9" w:rsidP="00D420E9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sz w:val="21"/>
                <w:szCs w:val="21"/>
              </w:rPr>
              <w:t>Assuring public safety concerns are addressed in a timely and effective manner.</w:t>
            </w:r>
          </w:p>
        </w:tc>
        <w:tc>
          <w:tcPr>
            <w:tcW w:w="2430" w:type="dxa"/>
          </w:tcPr>
          <w:p w14:paraId="3C02E4EF" w14:textId="77777777" w:rsidR="0061713A" w:rsidRDefault="0061713A" w:rsidP="0061713A">
            <w:pPr>
              <w:pStyle w:val="ListParagraph"/>
              <w:ind w:left="360"/>
              <w:rPr>
                <w:sz w:val="21"/>
                <w:szCs w:val="21"/>
              </w:rPr>
            </w:pPr>
          </w:p>
          <w:p w14:paraId="496CFC07" w14:textId="44647CD7" w:rsidR="00F029B2" w:rsidRPr="00575D00" w:rsidRDefault="00F029B2" w:rsidP="002F3B67">
            <w:pPr>
              <w:pStyle w:val="ListParagraph"/>
              <w:numPr>
                <w:ilvl w:val="0"/>
                <w:numId w:val="19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sz w:val="21"/>
                <w:szCs w:val="21"/>
              </w:rPr>
              <w:t>Increasing connection between offices</w:t>
            </w:r>
            <w:r w:rsidR="009D1A82" w:rsidRPr="00575D00">
              <w:rPr>
                <w:sz w:val="21"/>
                <w:szCs w:val="21"/>
              </w:rPr>
              <w:t>;</w:t>
            </w:r>
          </w:p>
          <w:p w14:paraId="3981D210" w14:textId="77777777" w:rsidR="009D1A82" w:rsidRPr="00575D00" w:rsidRDefault="009D1A82" w:rsidP="002F3B67">
            <w:pPr>
              <w:rPr>
                <w:sz w:val="21"/>
                <w:szCs w:val="21"/>
              </w:rPr>
            </w:pPr>
          </w:p>
          <w:p w14:paraId="750D7C58" w14:textId="136BBF07" w:rsidR="00F029B2" w:rsidRPr="00575D00" w:rsidRDefault="00F029B2" w:rsidP="002F3B67">
            <w:pPr>
              <w:pStyle w:val="ListParagraph"/>
              <w:numPr>
                <w:ilvl w:val="0"/>
                <w:numId w:val="19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sz w:val="21"/>
                <w:szCs w:val="21"/>
              </w:rPr>
              <w:t>Promoting culture of opportunity built on healthy relationships</w:t>
            </w:r>
            <w:r w:rsidR="009D1A82" w:rsidRPr="00575D00">
              <w:rPr>
                <w:sz w:val="21"/>
                <w:szCs w:val="21"/>
              </w:rPr>
              <w:t>;</w:t>
            </w:r>
          </w:p>
          <w:p w14:paraId="6BB17F41" w14:textId="77777777" w:rsidR="009D1A82" w:rsidRPr="00575D00" w:rsidRDefault="009D1A82" w:rsidP="002F3B67">
            <w:pPr>
              <w:rPr>
                <w:sz w:val="21"/>
                <w:szCs w:val="21"/>
              </w:rPr>
            </w:pPr>
          </w:p>
          <w:p w14:paraId="21683A13" w14:textId="3693A90C" w:rsidR="00F029B2" w:rsidRPr="00575D00" w:rsidRDefault="00F029B2" w:rsidP="002F3B67">
            <w:pPr>
              <w:pStyle w:val="ListParagraph"/>
              <w:numPr>
                <w:ilvl w:val="0"/>
                <w:numId w:val="19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sz w:val="21"/>
                <w:szCs w:val="21"/>
              </w:rPr>
              <w:t>Supporting creative problem solving and effective program/ project delivery</w:t>
            </w:r>
            <w:r w:rsidR="009D1A82" w:rsidRPr="00575D00">
              <w:rPr>
                <w:sz w:val="21"/>
                <w:szCs w:val="21"/>
              </w:rPr>
              <w:t>;</w:t>
            </w:r>
          </w:p>
          <w:p w14:paraId="610C793B" w14:textId="77777777" w:rsidR="009D1A82" w:rsidRPr="00575D00" w:rsidRDefault="009D1A82" w:rsidP="002F3B67">
            <w:pPr>
              <w:rPr>
                <w:sz w:val="21"/>
                <w:szCs w:val="21"/>
              </w:rPr>
            </w:pPr>
          </w:p>
          <w:p w14:paraId="3688B95A" w14:textId="22F49D0B" w:rsidR="00F029B2" w:rsidRPr="00575D00" w:rsidRDefault="00F029B2" w:rsidP="002F3B67">
            <w:pPr>
              <w:pStyle w:val="ListParagraph"/>
              <w:numPr>
                <w:ilvl w:val="0"/>
                <w:numId w:val="19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sz w:val="21"/>
                <w:szCs w:val="21"/>
              </w:rPr>
              <w:t>Providing career ladder opportunities</w:t>
            </w:r>
            <w:r w:rsidR="009D1A82" w:rsidRPr="00575D00">
              <w:rPr>
                <w:sz w:val="21"/>
                <w:szCs w:val="21"/>
              </w:rPr>
              <w:t>;</w:t>
            </w:r>
          </w:p>
          <w:p w14:paraId="16A0694E" w14:textId="77777777" w:rsidR="009D1A82" w:rsidRPr="00575D00" w:rsidRDefault="009D1A82" w:rsidP="002F3B67">
            <w:pPr>
              <w:rPr>
                <w:sz w:val="21"/>
                <w:szCs w:val="21"/>
              </w:rPr>
            </w:pPr>
          </w:p>
          <w:p w14:paraId="363B925B" w14:textId="2F918C86" w:rsidR="00F029B2" w:rsidRPr="00575D00" w:rsidRDefault="00F029B2" w:rsidP="002F3B67">
            <w:pPr>
              <w:pStyle w:val="ListParagraph"/>
              <w:numPr>
                <w:ilvl w:val="0"/>
                <w:numId w:val="19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sz w:val="21"/>
                <w:szCs w:val="21"/>
              </w:rPr>
              <w:t>Becoming a nationally recognized model of local government for high quality services, innovation and pro-activity</w:t>
            </w:r>
            <w:r w:rsidR="009D1A82" w:rsidRPr="00575D00">
              <w:rPr>
                <w:sz w:val="21"/>
                <w:szCs w:val="21"/>
              </w:rPr>
              <w:t>;</w:t>
            </w:r>
          </w:p>
          <w:p w14:paraId="10BFF7C9" w14:textId="77777777" w:rsidR="009D1A82" w:rsidRPr="00575D00" w:rsidRDefault="009D1A82" w:rsidP="002F3B67">
            <w:pPr>
              <w:rPr>
                <w:sz w:val="21"/>
                <w:szCs w:val="21"/>
              </w:rPr>
            </w:pPr>
          </w:p>
          <w:p w14:paraId="4BABAA77" w14:textId="77777777" w:rsidR="00F029B2" w:rsidRPr="00575D00" w:rsidRDefault="00F029B2" w:rsidP="002F3B67">
            <w:pPr>
              <w:pStyle w:val="ListParagraph"/>
              <w:numPr>
                <w:ilvl w:val="0"/>
                <w:numId w:val="19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sz w:val="21"/>
                <w:szCs w:val="21"/>
              </w:rPr>
              <w:t>Cross-training and creating leadership development and advancement opportunities</w:t>
            </w:r>
            <w:r w:rsidR="007A6831" w:rsidRPr="00575D00">
              <w:rPr>
                <w:sz w:val="21"/>
                <w:szCs w:val="21"/>
              </w:rPr>
              <w:t>;</w:t>
            </w:r>
          </w:p>
          <w:p w14:paraId="0150FC01" w14:textId="77777777" w:rsidR="007A6831" w:rsidRPr="00575D00" w:rsidRDefault="007A6831" w:rsidP="007A6831">
            <w:pPr>
              <w:pStyle w:val="ListParagraph"/>
              <w:rPr>
                <w:sz w:val="21"/>
                <w:szCs w:val="21"/>
              </w:rPr>
            </w:pPr>
          </w:p>
          <w:p w14:paraId="266A6CAD" w14:textId="053FC77E" w:rsidR="007A6831" w:rsidRPr="00575D00" w:rsidRDefault="007A6831" w:rsidP="002F3B67">
            <w:pPr>
              <w:pStyle w:val="ListParagraph"/>
              <w:numPr>
                <w:ilvl w:val="0"/>
                <w:numId w:val="19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sz w:val="21"/>
                <w:szCs w:val="21"/>
              </w:rPr>
              <w:t xml:space="preserve">County serves as </w:t>
            </w:r>
            <w:r w:rsidR="00837F46" w:rsidRPr="00575D00">
              <w:rPr>
                <w:sz w:val="21"/>
                <w:szCs w:val="21"/>
              </w:rPr>
              <w:t>convener</w:t>
            </w:r>
            <w:r w:rsidRPr="00575D00">
              <w:rPr>
                <w:sz w:val="21"/>
                <w:szCs w:val="21"/>
              </w:rPr>
              <w:t>.</w:t>
            </w:r>
          </w:p>
        </w:tc>
        <w:tc>
          <w:tcPr>
            <w:tcW w:w="2610" w:type="dxa"/>
          </w:tcPr>
          <w:p w14:paraId="561582C9" w14:textId="77777777" w:rsidR="0061713A" w:rsidRDefault="0061713A" w:rsidP="0061713A">
            <w:pPr>
              <w:pStyle w:val="ListParagraph"/>
              <w:ind w:left="360"/>
              <w:rPr>
                <w:sz w:val="21"/>
                <w:szCs w:val="21"/>
              </w:rPr>
            </w:pPr>
          </w:p>
          <w:p w14:paraId="2B4E45F6" w14:textId="0A82B1B8" w:rsidR="00D420E9" w:rsidRPr="00575D00" w:rsidRDefault="00D420E9" w:rsidP="00D420E9">
            <w:pPr>
              <w:pStyle w:val="ListParagraph"/>
              <w:numPr>
                <w:ilvl w:val="0"/>
                <w:numId w:val="19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sz w:val="21"/>
                <w:szCs w:val="21"/>
              </w:rPr>
              <w:t>Strengthening County’s Fiscal Standing</w:t>
            </w:r>
            <w:r w:rsidR="007A6831" w:rsidRPr="00575D00">
              <w:rPr>
                <w:sz w:val="21"/>
                <w:szCs w:val="21"/>
              </w:rPr>
              <w:t xml:space="preserve"> by building reserves to weather downturns without service interruption</w:t>
            </w:r>
            <w:r w:rsidRPr="00575D00">
              <w:rPr>
                <w:sz w:val="21"/>
                <w:szCs w:val="21"/>
              </w:rPr>
              <w:t>;</w:t>
            </w:r>
          </w:p>
          <w:p w14:paraId="74DEB7A5" w14:textId="77777777" w:rsidR="00D420E9" w:rsidRPr="00575D00" w:rsidRDefault="00D420E9" w:rsidP="00D420E9">
            <w:pPr>
              <w:rPr>
                <w:sz w:val="21"/>
                <w:szCs w:val="21"/>
              </w:rPr>
            </w:pPr>
          </w:p>
          <w:p w14:paraId="1F382782" w14:textId="77777777" w:rsidR="00D420E9" w:rsidRPr="00575D00" w:rsidRDefault="00D420E9" w:rsidP="00D420E9">
            <w:pPr>
              <w:pStyle w:val="ListParagraph"/>
              <w:numPr>
                <w:ilvl w:val="0"/>
                <w:numId w:val="19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sz w:val="21"/>
                <w:szCs w:val="21"/>
              </w:rPr>
              <w:t>Enhancing use of technology for service provision;</w:t>
            </w:r>
          </w:p>
          <w:p w14:paraId="485075BA" w14:textId="77777777" w:rsidR="00D420E9" w:rsidRPr="00575D00" w:rsidRDefault="00D420E9" w:rsidP="00D420E9">
            <w:pPr>
              <w:rPr>
                <w:sz w:val="21"/>
                <w:szCs w:val="21"/>
              </w:rPr>
            </w:pPr>
          </w:p>
          <w:p w14:paraId="51C12FB2" w14:textId="77777777" w:rsidR="00D420E9" w:rsidRPr="00575D00" w:rsidRDefault="00D420E9" w:rsidP="00D420E9">
            <w:pPr>
              <w:pStyle w:val="ListParagraph"/>
              <w:numPr>
                <w:ilvl w:val="0"/>
                <w:numId w:val="19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sz w:val="21"/>
                <w:szCs w:val="21"/>
              </w:rPr>
              <w:t>Eliminating redundancy and streamline systems;</w:t>
            </w:r>
          </w:p>
          <w:p w14:paraId="7B4F924F" w14:textId="77777777" w:rsidR="00D420E9" w:rsidRPr="00575D00" w:rsidRDefault="00D420E9" w:rsidP="00D420E9">
            <w:pPr>
              <w:rPr>
                <w:sz w:val="21"/>
                <w:szCs w:val="21"/>
              </w:rPr>
            </w:pPr>
          </w:p>
          <w:p w14:paraId="36ACC7F4" w14:textId="77777777" w:rsidR="00D420E9" w:rsidRPr="00575D00" w:rsidRDefault="00D420E9" w:rsidP="00D420E9">
            <w:pPr>
              <w:pStyle w:val="ListParagraph"/>
              <w:numPr>
                <w:ilvl w:val="0"/>
                <w:numId w:val="19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sz w:val="21"/>
                <w:szCs w:val="21"/>
              </w:rPr>
              <w:t>Creating organizational agility and responsiveness;</w:t>
            </w:r>
          </w:p>
          <w:p w14:paraId="1D7F9ACF" w14:textId="77777777" w:rsidR="00D420E9" w:rsidRPr="00575D00" w:rsidRDefault="00D420E9" w:rsidP="00D420E9">
            <w:pPr>
              <w:rPr>
                <w:sz w:val="21"/>
                <w:szCs w:val="21"/>
              </w:rPr>
            </w:pPr>
          </w:p>
          <w:p w14:paraId="4362AF65" w14:textId="77777777" w:rsidR="00D420E9" w:rsidRPr="00575D00" w:rsidRDefault="00D420E9" w:rsidP="00D420E9">
            <w:pPr>
              <w:pStyle w:val="ListParagraph"/>
              <w:numPr>
                <w:ilvl w:val="0"/>
                <w:numId w:val="19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sz w:val="21"/>
                <w:szCs w:val="21"/>
              </w:rPr>
              <w:t>Rewarding wise use of funds and investment in Strategic objectives;</w:t>
            </w:r>
          </w:p>
          <w:p w14:paraId="3BEF985F" w14:textId="77777777" w:rsidR="00D420E9" w:rsidRPr="00575D00" w:rsidRDefault="00D420E9" w:rsidP="00D420E9">
            <w:pPr>
              <w:rPr>
                <w:sz w:val="21"/>
                <w:szCs w:val="21"/>
              </w:rPr>
            </w:pPr>
          </w:p>
          <w:p w14:paraId="2B96EE0A" w14:textId="77777777" w:rsidR="00F029B2" w:rsidRPr="00575D00" w:rsidRDefault="00D420E9" w:rsidP="00D420E9">
            <w:pPr>
              <w:pStyle w:val="ListParagraph"/>
              <w:numPr>
                <w:ilvl w:val="0"/>
                <w:numId w:val="19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sz w:val="21"/>
                <w:szCs w:val="21"/>
              </w:rPr>
              <w:t>Providing public safety oversight to protect resources.</w:t>
            </w:r>
          </w:p>
          <w:p w14:paraId="5836AEF4" w14:textId="77777777" w:rsidR="007A6831" w:rsidRPr="00575D00" w:rsidRDefault="007A6831" w:rsidP="007A6831">
            <w:pPr>
              <w:pStyle w:val="ListParagraph"/>
              <w:rPr>
                <w:sz w:val="21"/>
                <w:szCs w:val="21"/>
              </w:rPr>
            </w:pPr>
          </w:p>
          <w:p w14:paraId="69CF7DD5" w14:textId="5E71B7F9" w:rsidR="007A6831" w:rsidRPr="00575D00" w:rsidRDefault="007A6831" w:rsidP="00D420E9">
            <w:pPr>
              <w:pStyle w:val="ListParagraph"/>
              <w:numPr>
                <w:ilvl w:val="0"/>
                <w:numId w:val="19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sz w:val="21"/>
                <w:szCs w:val="21"/>
              </w:rPr>
              <w:t>Practicing environmentally and fiscally sustainable energy polices</w:t>
            </w:r>
          </w:p>
        </w:tc>
        <w:tc>
          <w:tcPr>
            <w:tcW w:w="2340" w:type="dxa"/>
          </w:tcPr>
          <w:p w14:paraId="12474153" w14:textId="77777777" w:rsidR="0061713A" w:rsidRDefault="0061713A" w:rsidP="0061713A">
            <w:pPr>
              <w:pStyle w:val="ListParagraph"/>
              <w:ind w:left="360"/>
              <w:rPr>
                <w:sz w:val="21"/>
                <w:szCs w:val="21"/>
              </w:rPr>
            </w:pPr>
          </w:p>
          <w:p w14:paraId="581B3496" w14:textId="21CACBD9" w:rsidR="00F029B2" w:rsidRPr="00575D00" w:rsidRDefault="00F029B2" w:rsidP="002F3B67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sz w:val="21"/>
                <w:szCs w:val="21"/>
              </w:rPr>
              <w:t>Providing access to mental health services</w:t>
            </w:r>
            <w:r w:rsidR="009D1A82" w:rsidRPr="00575D00">
              <w:rPr>
                <w:sz w:val="21"/>
                <w:szCs w:val="21"/>
              </w:rPr>
              <w:t>;</w:t>
            </w:r>
          </w:p>
          <w:p w14:paraId="59D0293C" w14:textId="77777777" w:rsidR="009D1A82" w:rsidRPr="00575D00" w:rsidRDefault="009D1A82" w:rsidP="002F3B67">
            <w:pPr>
              <w:rPr>
                <w:sz w:val="21"/>
                <w:szCs w:val="21"/>
              </w:rPr>
            </w:pPr>
          </w:p>
          <w:p w14:paraId="26BD4106" w14:textId="610A27E5" w:rsidR="00F029B2" w:rsidRPr="00575D00" w:rsidRDefault="00F029B2" w:rsidP="002F3B67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sz w:val="21"/>
                <w:szCs w:val="21"/>
              </w:rPr>
              <w:t>Ensuring employees have access to affordable quality child care</w:t>
            </w:r>
            <w:r w:rsidR="009D1A82" w:rsidRPr="00575D00">
              <w:rPr>
                <w:sz w:val="21"/>
                <w:szCs w:val="21"/>
              </w:rPr>
              <w:t>;</w:t>
            </w:r>
          </w:p>
          <w:p w14:paraId="21B6132B" w14:textId="77777777" w:rsidR="009D1A82" w:rsidRPr="00575D00" w:rsidRDefault="009D1A82" w:rsidP="002F3B67">
            <w:pPr>
              <w:rPr>
                <w:sz w:val="21"/>
                <w:szCs w:val="21"/>
              </w:rPr>
            </w:pPr>
          </w:p>
          <w:p w14:paraId="4574578D" w14:textId="61F8C869" w:rsidR="00F029B2" w:rsidRPr="00575D00" w:rsidRDefault="00F029B2" w:rsidP="002F3B67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sz w:val="21"/>
                <w:szCs w:val="21"/>
              </w:rPr>
              <w:t>Supporting policy initiatives and workforce collaboration that drive improved employee health, well- being, productive work place engagement and work satisfaction</w:t>
            </w:r>
            <w:r w:rsidR="009D1A82" w:rsidRPr="00575D00">
              <w:rPr>
                <w:sz w:val="21"/>
                <w:szCs w:val="21"/>
              </w:rPr>
              <w:t>;</w:t>
            </w:r>
          </w:p>
          <w:p w14:paraId="406E4924" w14:textId="77777777" w:rsidR="009D1A82" w:rsidRPr="00575D00" w:rsidRDefault="009D1A82" w:rsidP="002F3B67">
            <w:pPr>
              <w:rPr>
                <w:sz w:val="21"/>
                <w:szCs w:val="21"/>
              </w:rPr>
            </w:pPr>
          </w:p>
          <w:p w14:paraId="1B4F83EE" w14:textId="38451F16" w:rsidR="00F029B2" w:rsidRPr="00575D00" w:rsidRDefault="00F029B2" w:rsidP="002F3B67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sz w:val="21"/>
                <w:szCs w:val="21"/>
              </w:rPr>
              <w:t>Providing access to affordable and safe physical fitness</w:t>
            </w:r>
            <w:r w:rsidR="009D1A82" w:rsidRPr="00575D00">
              <w:rPr>
                <w:sz w:val="21"/>
                <w:szCs w:val="21"/>
              </w:rPr>
              <w:t>;</w:t>
            </w:r>
          </w:p>
          <w:p w14:paraId="57FA4C11" w14:textId="77777777" w:rsidR="009D1A82" w:rsidRPr="00575D00" w:rsidRDefault="009D1A82" w:rsidP="002F3B67">
            <w:pPr>
              <w:rPr>
                <w:sz w:val="21"/>
                <w:szCs w:val="21"/>
              </w:rPr>
            </w:pPr>
          </w:p>
          <w:p w14:paraId="548514C8" w14:textId="2AC72ACC" w:rsidR="00F029B2" w:rsidRPr="00575D00" w:rsidRDefault="00F029B2" w:rsidP="002F3B67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sz w:val="21"/>
                <w:szCs w:val="21"/>
              </w:rPr>
              <w:t>Encouraging provision of health food at employee functions</w:t>
            </w:r>
            <w:r w:rsidR="009D1A82" w:rsidRPr="00575D00">
              <w:rPr>
                <w:sz w:val="21"/>
                <w:szCs w:val="21"/>
              </w:rPr>
              <w:t>;</w:t>
            </w:r>
          </w:p>
          <w:p w14:paraId="2CFAC0E7" w14:textId="77777777" w:rsidR="009D1A82" w:rsidRPr="00575D00" w:rsidRDefault="009D1A82" w:rsidP="002F3B67">
            <w:pPr>
              <w:rPr>
                <w:sz w:val="21"/>
                <w:szCs w:val="21"/>
              </w:rPr>
            </w:pPr>
          </w:p>
          <w:p w14:paraId="107B15E6" w14:textId="560B3A68" w:rsidR="00F029B2" w:rsidRPr="00575D00" w:rsidRDefault="00F029B2" w:rsidP="002F3B67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sz w:val="21"/>
                <w:szCs w:val="21"/>
              </w:rPr>
              <w:t>Providing safe work environments</w:t>
            </w:r>
          </w:p>
        </w:tc>
        <w:tc>
          <w:tcPr>
            <w:tcW w:w="2430" w:type="dxa"/>
          </w:tcPr>
          <w:p w14:paraId="52A1BAA2" w14:textId="77777777" w:rsidR="0061713A" w:rsidRDefault="0061713A" w:rsidP="0061713A">
            <w:pPr>
              <w:pStyle w:val="ListParagraph"/>
              <w:ind w:left="360"/>
              <w:rPr>
                <w:sz w:val="21"/>
                <w:szCs w:val="21"/>
              </w:rPr>
            </w:pPr>
          </w:p>
          <w:p w14:paraId="48F15D28" w14:textId="77777777" w:rsidR="00D420E9" w:rsidRPr="00575D00" w:rsidRDefault="00D420E9" w:rsidP="00D420E9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sz w:val="21"/>
                <w:szCs w:val="21"/>
              </w:rPr>
              <w:t>Increasing transparency;</w:t>
            </w:r>
          </w:p>
          <w:p w14:paraId="6E8FAC4F" w14:textId="77777777" w:rsidR="00D420E9" w:rsidRPr="00575D00" w:rsidRDefault="00D420E9" w:rsidP="00D420E9">
            <w:pPr>
              <w:rPr>
                <w:sz w:val="21"/>
                <w:szCs w:val="21"/>
              </w:rPr>
            </w:pPr>
          </w:p>
          <w:p w14:paraId="18D2384E" w14:textId="77777777" w:rsidR="00D420E9" w:rsidRPr="00575D00" w:rsidRDefault="00D420E9" w:rsidP="00D420E9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sz w:val="21"/>
                <w:szCs w:val="21"/>
              </w:rPr>
              <w:t>Strengthening interconnection between county offices;</w:t>
            </w:r>
          </w:p>
          <w:p w14:paraId="53C6C780" w14:textId="77777777" w:rsidR="00D420E9" w:rsidRPr="00575D00" w:rsidRDefault="00D420E9" w:rsidP="00D420E9">
            <w:pPr>
              <w:rPr>
                <w:sz w:val="21"/>
                <w:szCs w:val="21"/>
              </w:rPr>
            </w:pPr>
          </w:p>
          <w:p w14:paraId="0BE05810" w14:textId="134A9B9D" w:rsidR="00D420E9" w:rsidRPr="00575D00" w:rsidRDefault="00D420E9" w:rsidP="00D420E9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sz w:val="21"/>
                <w:szCs w:val="21"/>
              </w:rPr>
              <w:t>Ho</w:t>
            </w:r>
            <w:r w:rsidR="0061713A">
              <w:rPr>
                <w:sz w:val="21"/>
                <w:szCs w:val="21"/>
              </w:rPr>
              <w:t>sting</w:t>
            </w:r>
            <w:r w:rsidRPr="00575D00">
              <w:rPr>
                <w:sz w:val="21"/>
                <w:szCs w:val="21"/>
              </w:rPr>
              <w:t xml:space="preserve"> more All Employee recognition and appreciation events;</w:t>
            </w:r>
          </w:p>
          <w:p w14:paraId="389F1A21" w14:textId="77777777" w:rsidR="00D420E9" w:rsidRPr="00575D00" w:rsidRDefault="00D420E9" w:rsidP="00D420E9">
            <w:pPr>
              <w:rPr>
                <w:sz w:val="21"/>
                <w:szCs w:val="21"/>
              </w:rPr>
            </w:pPr>
          </w:p>
          <w:p w14:paraId="4ABA464B" w14:textId="77777777" w:rsidR="00D420E9" w:rsidRPr="00575D00" w:rsidRDefault="00D420E9" w:rsidP="00D420E9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sz w:val="21"/>
                <w:szCs w:val="21"/>
              </w:rPr>
              <w:t>Creating a countywide family climate;</w:t>
            </w:r>
          </w:p>
          <w:p w14:paraId="67279112" w14:textId="77777777" w:rsidR="00D420E9" w:rsidRPr="00575D00" w:rsidRDefault="00D420E9" w:rsidP="00D420E9">
            <w:pPr>
              <w:rPr>
                <w:sz w:val="21"/>
                <w:szCs w:val="21"/>
              </w:rPr>
            </w:pPr>
          </w:p>
          <w:p w14:paraId="73F559F8" w14:textId="01604F62" w:rsidR="00D420E9" w:rsidRPr="00575D00" w:rsidRDefault="00D420E9" w:rsidP="00D420E9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sz w:val="21"/>
                <w:szCs w:val="21"/>
              </w:rPr>
              <w:t xml:space="preserve">Assuring all county job positions have career ladder even if </w:t>
            </w:r>
            <w:r w:rsidR="0061713A">
              <w:rPr>
                <w:sz w:val="21"/>
                <w:szCs w:val="21"/>
              </w:rPr>
              <w:t>between departments</w:t>
            </w:r>
            <w:r w:rsidRPr="00575D00">
              <w:rPr>
                <w:sz w:val="21"/>
                <w:szCs w:val="21"/>
              </w:rPr>
              <w:t>;</w:t>
            </w:r>
          </w:p>
          <w:p w14:paraId="268977A8" w14:textId="77777777" w:rsidR="00D420E9" w:rsidRPr="00575D00" w:rsidRDefault="00D420E9" w:rsidP="00D420E9">
            <w:pPr>
              <w:rPr>
                <w:sz w:val="21"/>
                <w:szCs w:val="21"/>
              </w:rPr>
            </w:pPr>
          </w:p>
          <w:p w14:paraId="195447B0" w14:textId="77777777" w:rsidR="00D420E9" w:rsidRPr="00575D00" w:rsidRDefault="00D420E9" w:rsidP="00D420E9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sz w:val="21"/>
                <w:szCs w:val="21"/>
              </w:rPr>
              <w:t>Ensuring all positions have accurate job descriptions to allow for best performance evaluation and recognition;</w:t>
            </w:r>
          </w:p>
          <w:p w14:paraId="5A5E12AD" w14:textId="77777777" w:rsidR="00D420E9" w:rsidRPr="00575D00" w:rsidRDefault="00D420E9" w:rsidP="00D420E9">
            <w:pPr>
              <w:pStyle w:val="ListParagraph"/>
              <w:rPr>
                <w:sz w:val="21"/>
                <w:szCs w:val="21"/>
              </w:rPr>
            </w:pPr>
          </w:p>
          <w:p w14:paraId="6DFCCF70" w14:textId="514EE2C2" w:rsidR="00F029B2" w:rsidRPr="00575D00" w:rsidRDefault="00D420E9" w:rsidP="00D420E9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1"/>
                <w:szCs w:val="21"/>
              </w:rPr>
            </w:pPr>
            <w:r w:rsidRPr="00575D00">
              <w:rPr>
                <w:sz w:val="21"/>
                <w:szCs w:val="21"/>
              </w:rPr>
              <w:t>Modeling behaviors to promote public safety</w:t>
            </w:r>
          </w:p>
        </w:tc>
      </w:tr>
      <w:tr w:rsidR="003776B6" w:rsidRPr="004402A2" w14:paraId="1454CB4B" w14:textId="77777777" w:rsidTr="00575D00">
        <w:trPr>
          <w:cantSplit/>
          <w:trHeight w:val="195"/>
        </w:trPr>
        <w:tc>
          <w:tcPr>
            <w:tcW w:w="23490" w:type="dxa"/>
            <w:gridSpan w:val="9"/>
            <w:shd w:val="clear" w:color="auto" w:fill="5B9BD5" w:themeFill="accent1"/>
          </w:tcPr>
          <w:p w14:paraId="786BE96D" w14:textId="238CC778" w:rsidR="003776B6" w:rsidRDefault="003776B6" w:rsidP="003776B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6F163924" wp14:editId="529EA813">
                  <wp:extent cx="2094979" cy="850816"/>
                  <wp:effectExtent l="0" t="0" r="63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712" cy="8555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46D72">
              <w:rPr>
                <w:b/>
                <w:i/>
                <w:noProof/>
                <w:sz w:val="32"/>
                <w:szCs w:val="32"/>
              </w:rPr>
              <w:drawing>
                <wp:inline distT="0" distB="0" distL="0" distR="0" wp14:anchorId="2DE76C21" wp14:editId="141CF07F">
                  <wp:extent cx="2009456" cy="82393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325" cy="8398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9EC2BB0" w14:textId="76BDD5EA" w:rsidR="003776B6" w:rsidRPr="000B2569" w:rsidRDefault="003776B6" w:rsidP="00FA5D48">
            <w:pPr>
              <w:jc w:val="center"/>
              <w:rPr>
                <w:b/>
                <w:sz w:val="32"/>
                <w:szCs w:val="32"/>
              </w:rPr>
            </w:pPr>
            <w:r w:rsidRPr="002F3B67">
              <w:rPr>
                <w:b/>
                <w:i/>
                <w:sz w:val="28"/>
                <w:szCs w:val="28"/>
              </w:rPr>
              <w:t xml:space="preserve">Strategic Directions </w:t>
            </w:r>
            <w:r w:rsidR="00FA5D48">
              <w:rPr>
                <w:b/>
                <w:i/>
                <w:sz w:val="28"/>
                <w:szCs w:val="28"/>
              </w:rPr>
              <w:t xml:space="preserve">… </w:t>
            </w:r>
            <w:r w:rsidRPr="002F3B67">
              <w:rPr>
                <w:b/>
                <w:i/>
                <w:sz w:val="28"/>
                <w:szCs w:val="28"/>
              </w:rPr>
              <w:t>Methods…</w:t>
            </w:r>
            <w:r w:rsidR="00FA5D48">
              <w:rPr>
                <w:b/>
                <w:i/>
                <w:sz w:val="28"/>
                <w:szCs w:val="28"/>
              </w:rPr>
              <w:t xml:space="preserve"> </w:t>
            </w:r>
            <w:r w:rsidR="00246D72" w:rsidRPr="002F3B67">
              <w:rPr>
                <w:b/>
                <w:i/>
                <w:sz w:val="28"/>
                <w:szCs w:val="28"/>
              </w:rPr>
              <w:t>with</w:t>
            </w:r>
            <w:r w:rsidRPr="002F3B67">
              <w:rPr>
                <w:b/>
                <w:i/>
                <w:sz w:val="28"/>
                <w:szCs w:val="28"/>
              </w:rPr>
              <w:t xml:space="preserve"> Success measured</w:t>
            </w:r>
            <w:r w:rsidR="00246D72" w:rsidRPr="002F3B67">
              <w:rPr>
                <w:b/>
                <w:i/>
                <w:sz w:val="28"/>
                <w:szCs w:val="28"/>
              </w:rPr>
              <w:t>…</w:t>
            </w:r>
            <w:r w:rsidR="00FA5D48">
              <w:rPr>
                <w:b/>
                <w:i/>
                <w:sz w:val="28"/>
                <w:szCs w:val="28"/>
              </w:rPr>
              <w:t>through</w:t>
            </w:r>
            <w:r w:rsidR="00246D72" w:rsidRPr="002F3B67">
              <w:rPr>
                <w:b/>
                <w:i/>
                <w:sz w:val="28"/>
                <w:szCs w:val="28"/>
              </w:rPr>
              <w:t xml:space="preserve"> resourced projects</w:t>
            </w:r>
          </w:p>
        </w:tc>
      </w:tr>
      <w:tr w:rsidR="008743AA" w:rsidRPr="004402A2" w14:paraId="2C6D5A5E" w14:textId="77777777" w:rsidTr="008848D4">
        <w:trPr>
          <w:cantSplit/>
        </w:trPr>
        <w:tc>
          <w:tcPr>
            <w:tcW w:w="720" w:type="dxa"/>
            <w:shd w:val="clear" w:color="auto" w:fill="FFC000"/>
            <w:textDirection w:val="btLr"/>
            <w:vAlign w:val="center"/>
          </w:tcPr>
          <w:p w14:paraId="4E6A54F5" w14:textId="6955C67E" w:rsidR="00F029B2" w:rsidRPr="003C6221" w:rsidRDefault="00724668" w:rsidP="0076200C">
            <w:pPr>
              <w:ind w:left="113" w:right="113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lastRenderedPageBreak/>
              <w:t xml:space="preserve">Success </w:t>
            </w:r>
            <w:r w:rsidR="0076200C">
              <w:rPr>
                <w:b/>
                <w:sz w:val="52"/>
                <w:szCs w:val="52"/>
              </w:rPr>
              <w:t>measured</w:t>
            </w:r>
            <w:r>
              <w:rPr>
                <w:b/>
                <w:sz w:val="52"/>
                <w:szCs w:val="52"/>
              </w:rPr>
              <w:t xml:space="preserve"> by</w:t>
            </w:r>
            <w:r w:rsidR="0076200C">
              <w:rPr>
                <w:b/>
                <w:sz w:val="52"/>
                <w:szCs w:val="52"/>
              </w:rPr>
              <w:t>:</w:t>
            </w:r>
          </w:p>
        </w:tc>
        <w:tc>
          <w:tcPr>
            <w:tcW w:w="4590" w:type="dxa"/>
          </w:tcPr>
          <w:p w14:paraId="5057583D" w14:textId="77777777" w:rsidR="00180554" w:rsidRDefault="00180554" w:rsidP="00180554">
            <w:pPr>
              <w:pStyle w:val="ListParagraph"/>
              <w:ind w:left="36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  <w:p w14:paraId="604A29BF" w14:textId="53B4A079" w:rsidR="00F029B2" w:rsidRPr="00575D00" w:rsidRDefault="00F029B2" w:rsidP="00246D72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575D0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All communities have Last Mile internet provider</w:t>
            </w:r>
            <w:r w:rsidR="00417D0B" w:rsidRPr="00575D0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and Gigabit County;</w:t>
            </w:r>
          </w:p>
          <w:p w14:paraId="1BA50018" w14:textId="77777777" w:rsidR="008A566F" w:rsidRPr="00575D00" w:rsidRDefault="008A566F" w:rsidP="00246D72">
            <w:pPr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  <w:p w14:paraId="2B8CE6F9" w14:textId="7829BDF3" w:rsidR="005F0039" w:rsidRPr="00575D00" w:rsidRDefault="00F029B2" w:rsidP="00246D72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575D0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Balanced housing stock in all communities</w:t>
            </w:r>
            <w:r w:rsidR="00417D0B" w:rsidRPr="00575D0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with increase in the </w:t>
            </w:r>
            <w:r w:rsidR="005F0039" w:rsidRPr="00575D0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number of single family homes built;</w:t>
            </w:r>
          </w:p>
          <w:p w14:paraId="1FB4284A" w14:textId="77777777" w:rsidR="008A566F" w:rsidRPr="00575D00" w:rsidRDefault="008A566F" w:rsidP="00246D72">
            <w:pPr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  <w:p w14:paraId="1547C9F7" w14:textId="7F117244" w:rsidR="00F029B2" w:rsidRPr="00575D00" w:rsidRDefault="00F029B2" w:rsidP="00246D72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575D0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Better transit options</w:t>
            </w:r>
            <w:r w:rsidR="00420F46" w:rsidRPr="00575D0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;</w:t>
            </w:r>
          </w:p>
          <w:p w14:paraId="0AAF04C8" w14:textId="77777777" w:rsidR="008A566F" w:rsidRPr="00575D00" w:rsidRDefault="008A566F" w:rsidP="00246D72">
            <w:pPr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  <w:p w14:paraId="7E1BCC63" w14:textId="0D26B183" w:rsidR="00F029B2" w:rsidRPr="00575D00" w:rsidRDefault="00F029B2" w:rsidP="00246D72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575D0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Consumer access to more goods</w:t>
            </w:r>
            <w:r w:rsidR="00420F46" w:rsidRPr="00575D0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;</w:t>
            </w:r>
          </w:p>
          <w:p w14:paraId="600BD4DF" w14:textId="77777777" w:rsidR="008A566F" w:rsidRPr="00575D00" w:rsidRDefault="008A566F" w:rsidP="00246D72">
            <w:pPr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  <w:p w14:paraId="0B7CF2FF" w14:textId="47F1A611" w:rsidR="00F029B2" w:rsidRPr="00575D00" w:rsidRDefault="005F0039" w:rsidP="00246D72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575D0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Increased in d</w:t>
            </w:r>
            <w:r w:rsidR="00F029B2" w:rsidRPr="00575D0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iversity of business type increases</w:t>
            </w:r>
            <w:r w:rsidR="00420F46" w:rsidRPr="00575D0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;</w:t>
            </w:r>
          </w:p>
          <w:p w14:paraId="3FF0CC6D" w14:textId="77777777" w:rsidR="008A566F" w:rsidRPr="00575D00" w:rsidRDefault="008A566F" w:rsidP="00246D72">
            <w:pPr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  <w:p w14:paraId="5BD9BC2C" w14:textId="424C6761" w:rsidR="00F029B2" w:rsidRPr="00575D00" w:rsidRDefault="00F029B2" w:rsidP="00246D72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575D0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Higher Road Pavement Indexes</w:t>
            </w:r>
            <w:r w:rsidR="00420F46" w:rsidRPr="00575D0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;</w:t>
            </w:r>
          </w:p>
          <w:p w14:paraId="6738FB59" w14:textId="77777777" w:rsidR="008A566F" w:rsidRPr="00575D00" w:rsidRDefault="008A566F" w:rsidP="00246D72">
            <w:pPr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  <w:p w14:paraId="03045283" w14:textId="75352FD7" w:rsidR="00417D0B" w:rsidRPr="00575D00" w:rsidRDefault="00F029B2" w:rsidP="00246D72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575D0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Increase and maintain school age families</w:t>
            </w:r>
            <w:r w:rsidR="00417D0B" w:rsidRPr="00575D0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and in number of college ready High School graduates;</w:t>
            </w:r>
          </w:p>
          <w:p w14:paraId="3DE98F20" w14:textId="14794E15" w:rsidR="008A566F" w:rsidRPr="00575D00" w:rsidRDefault="008A566F" w:rsidP="00246D72">
            <w:pPr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  <w:p w14:paraId="79273244" w14:textId="77777777" w:rsidR="00F029B2" w:rsidRPr="00575D00" w:rsidRDefault="00F029B2" w:rsidP="00246D72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575D0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Increase in economic activity due to fishing industry;</w:t>
            </w:r>
          </w:p>
          <w:p w14:paraId="1A02370A" w14:textId="77777777" w:rsidR="008A566F" w:rsidRPr="00575D00" w:rsidRDefault="008A566F" w:rsidP="00246D72">
            <w:pPr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  <w:p w14:paraId="41C16A98" w14:textId="10F679A2" w:rsidR="00F029B2" w:rsidRPr="00575D00" w:rsidRDefault="00F029B2" w:rsidP="00246D72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575D0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Increase in number of home based businesses</w:t>
            </w:r>
            <w:r w:rsidR="008A566F" w:rsidRPr="00575D0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and </w:t>
            </w:r>
            <w:r w:rsidR="005F0039" w:rsidRPr="00575D0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year round open businesses and </w:t>
            </w:r>
            <w:r w:rsidRPr="00575D0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new business startups</w:t>
            </w:r>
            <w:r w:rsidR="00417D0B" w:rsidRPr="00575D0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and retention and new job creation;</w:t>
            </w:r>
          </w:p>
          <w:p w14:paraId="4AD253BB" w14:textId="77777777" w:rsidR="00420F46" w:rsidRPr="00575D00" w:rsidRDefault="00420F46" w:rsidP="00246D72">
            <w:pPr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  <w:p w14:paraId="34231A0F" w14:textId="77777777" w:rsidR="00F029B2" w:rsidRPr="00575D00" w:rsidRDefault="00F029B2" w:rsidP="00246D72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575D0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Increased north county winter season  based recreational activities;</w:t>
            </w:r>
          </w:p>
          <w:p w14:paraId="62FAAF5C" w14:textId="77777777" w:rsidR="00420F46" w:rsidRPr="00575D00" w:rsidRDefault="00420F46" w:rsidP="00246D72">
            <w:pPr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  <w:p w14:paraId="41AB7BA1" w14:textId="77777777" w:rsidR="00F029B2" w:rsidRPr="00575D00" w:rsidRDefault="00F029B2" w:rsidP="00246D72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575D0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Increases in number of tourists;</w:t>
            </w:r>
          </w:p>
          <w:p w14:paraId="0E54CAB4" w14:textId="77777777" w:rsidR="00420F46" w:rsidRPr="00575D00" w:rsidRDefault="00420F46" w:rsidP="00246D72">
            <w:pPr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  <w:p w14:paraId="380949AB" w14:textId="1FCAAC04" w:rsidR="00F029B2" w:rsidRPr="00575D00" w:rsidRDefault="00F029B2" w:rsidP="00246D72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575D0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Increases in year over year measured by</w:t>
            </w:r>
            <w:r w:rsidR="008A566F" w:rsidRPr="00575D0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quarter Tourist Occupancy Taxes, </w:t>
            </w:r>
            <w:r w:rsidRPr="00575D0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sales tax figures</w:t>
            </w:r>
            <w:r w:rsidR="008A566F" w:rsidRPr="00575D0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and </w:t>
            </w:r>
            <w:r w:rsidRPr="00575D0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property values</w:t>
            </w:r>
            <w:r w:rsidR="0094154D" w:rsidRPr="00575D0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;</w:t>
            </w:r>
          </w:p>
          <w:p w14:paraId="05D6FC28" w14:textId="77777777" w:rsidR="0094154D" w:rsidRPr="00575D00" w:rsidRDefault="0094154D" w:rsidP="00246D72">
            <w:pPr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  <w:p w14:paraId="575BF7FE" w14:textId="4A0A5E2F" w:rsidR="00F029B2" w:rsidRPr="00575D00" w:rsidRDefault="00F029B2" w:rsidP="00246D72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575D0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Local business owners have full access to local markets without disruption</w:t>
            </w:r>
            <w:r w:rsidR="0094154D" w:rsidRPr="00575D0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;</w:t>
            </w:r>
          </w:p>
          <w:p w14:paraId="28A4D742" w14:textId="77777777" w:rsidR="00246D72" w:rsidRPr="00575D00" w:rsidRDefault="00246D72" w:rsidP="00246D72">
            <w:pPr>
              <w:pStyle w:val="ListParagraph"/>
              <w:ind w:left="36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  <w:p w14:paraId="7E45A110" w14:textId="648E2CE9" w:rsidR="00F029B2" w:rsidRPr="00575D00" w:rsidRDefault="00F029B2" w:rsidP="00246D72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575D0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Local employee pool of skilled workers increases</w:t>
            </w:r>
            <w:r w:rsidR="0094154D" w:rsidRPr="00575D0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;</w:t>
            </w:r>
          </w:p>
          <w:p w14:paraId="64E7B8AE" w14:textId="77777777" w:rsidR="00246D72" w:rsidRPr="00575D00" w:rsidRDefault="00246D72" w:rsidP="00246D72">
            <w:pPr>
              <w:pStyle w:val="ListParagraph"/>
              <w:ind w:left="36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  <w:p w14:paraId="6432438C" w14:textId="533E107C" w:rsidR="00F029B2" w:rsidRPr="00575D00" w:rsidRDefault="00417D0B" w:rsidP="00246D72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575D0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Reduced</w:t>
            </w:r>
            <w:r w:rsidR="00F029B2" w:rsidRPr="00575D0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unemployment</w:t>
            </w:r>
            <w:r w:rsidRPr="00575D0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r w:rsidR="00F029B2" w:rsidRPr="00575D0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business bankruptcy rates</w:t>
            </w:r>
            <w:r w:rsidR="0094154D" w:rsidRPr="00575D0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;</w:t>
            </w:r>
          </w:p>
          <w:p w14:paraId="2137C8D5" w14:textId="77777777" w:rsidR="00B112E4" w:rsidRPr="00575D00" w:rsidRDefault="00B112E4" w:rsidP="00B112E4">
            <w:pPr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  <w:p w14:paraId="3A3AFFFB" w14:textId="4CCB0A5C" w:rsidR="00F029B2" w:rsidRPr="00575D00" w:rsidRDefault="00F029B2" w:rsidP="00246D72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575D0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Public has access to all goods and services </w:t>
            </w:r>
            <w:r w:rsidR="0094154D" w:rsidRPr="00575D0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needed for high quality of life;</w:t>
            </w:r>
          </w:p>
          <w:p w14:paraId="25E7985F" w14:textId="77777777" w:rsidR="000E0872" w:rsidRPr="00575D00" w:rsidRDefault="000E0872" w:rsidP="000E0872">
            <w:pPr>
              <w:pStyle w:val="ListParagraph"/>
              <w:ind w:left="36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  <w:p w14:paraId="64CCCDF5" w14:textId="2D9C0E74" w:rsidR="0094154D" w:rsidRPr="00575D00" w:rsidRDefault="00F029B2" w:rsidP="00246D72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575D0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Reduction in commercial vacancy rates</w:t>
            </w:r>
            <w:r w:rsidR="0094154D" w:rsidRPr="00575D0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;</w:t>
            </w:r>
          </w:p>
          <w:p w14:paraId="40CD2969" w14:textId="77777777" w:rsidR="000E0872" w:rsidRPr="00575D00" w:rsidRDefault="000E0872" w:rsidP="000E0872">
            <w:pPr>
              <w:pStyle w:val="ListParagraph"/>
              <w:ind w:left="36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  <w:p w14:paraId="0F2A8A51" w14:textId="0622F269" w:rsidR="0094154D" w:rsidRDefault="00F029B2" w:rsidP="00246D72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575D0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Reduction in need for social, health and welfare services;</w:t>
            </w:r>
          </w:p>
          <w:p w14:paraId="03DA001F" w14:textId="77777777" w:rsidR="00831873" w:rsidRPr="00831873" w:rsidRDefault="00831873" w:rsidP="00831873">
            <w:pPr>
              <w:pStyle w:val="ListParagraph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  <w:p w14:paraId="53084907" w14:textId="6686C6EC" w:rsidR="00F029B2" w:rsidRPr="00575D00" w:rsidRDefault="00F029B2" w:rsidP="00246D72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Year over year increase in conferences held</w:t>
            </w:r>
            <w:r w:rsidR="0094154D" w:rsidRPr="00575D0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;</w:t>
            </w:r>
          </w:p>
        </w:tc>
        <w:tc>
          <w:tcPr>
            <w:tcW w:w="3060" w:type="dxa"/>
          </w:tcPr>
          <w:p w14:paraId="41E1019D" w14:textId="77777777" w:rsidR="00180554" w:rsidRDefault="00180554" w:rsidP="00180554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39B8BCA2" w14:textId="35188E67" w:rsidR="00D420E9" w:rsidRPr="00575D00" w:rsidRDefault="00D420E9" w:rsidP="00D420E9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Better conditions on public lands even with greater use</w:t>
            </w:r>
            <w:r w:rsidR="000E0872" w:rsidRPr="00575D00">
              <w:rPr>
                <w:sz w:val="18"/>
                <w:szCs w:val="18"/>
              </w:rPr>
              <w:t xml:space="preserve"> with sustainable user friendly opportun</w:t>
            </w:r>
            <w:r w:rsidR="00497D0E" w:rsidRPr="00575D00">
              <w:rPr>
                <w:sz w:val="18"/>
                <w:szCs w:val="18"/>
              </w:rPr>
              <w:t>it</w:t>
            </w:r>
            <w:r w:rsidR="000E0872" w:rsidRPr="00575D00">
              <w:rPr>
                <w:sz w:val="18"/>
                <w:szCs w:val="18"/>
              </w:rPr>
              <w:t>ies</w:t>
            </w:r>
            <w:r w:rsidRPr="00575D00">
              <w:rPr>
                <w:sz w:val="18"/>
                <w:szCs w:val="18"/>
              </w:rPr>
              <w:t>;</w:t>
            </w:r>
          </w:p>
          <w:p w14:paraId="7F2959E1" w14:textId="77777777" w:rsidR="00D420E9" w:rsidRPr="00575D00" w:rsidRDefault="00D420E9" w:rsidP="00D420E9">
            <w:pPr>
              <w:rPr>
                <w:sz w:val="18"/>
                <w:szCs w:val="18"/>
              </w:rPr>
            </w:pPr>
          </w:p>
          <w:p w14:paraId="706A146E" w14:textId="77777777" w:rsidR="00D420E9" w:rsidRPr="00575D00" w:rsidRDefault="00D420E9" w:rsidP="00D420E9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Less violations for destruction of natural resources;</w:t>
            </w:r>
          </w:p>
          <w:p w14:paraId="309EBE5E" w14:textId="77777777" w:rsidR="00D420E9" w:rsidRPr="00575D00" w:rsidRDefault="00D420E9" w:rsidP="00D420E9">
            <w:pPr>
              <w:rPr>
                <w:sz w:val="18"/>
                <w:szCs w:val="18"/>
              </w:rPr>
            </w:pPr>
          </w:p>
          <w:p w14:paraId="54F9E01C" w14:textId="60C9C620" w:rsidR="00D420E9" w:rsidRPr="00575D00" w:rsidRDefault="00D420E9" w:rsidP="00D420E9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County’s issues</w:t>
            </w:r>
            <w:r w:rsidR="000E0872" w:rsidRPr="00575D00">
              <w:rPr>
                <w:sz w:val="18"/>
                <w:szCs w:val="18"/>
              </w:rPr>
              <w:t xml:space="preserve"> supported by and</w:t>
            </w:r>
            <w:r w:rsidRPr="00575D00">
              <w:rPr>
                <w:sz w:val="18"/>
                <w:szCs w:val="18"/>
              </w:rPr>
              <w:t xml:space="preserve"> reflected in state and federal policy;</w:t>
            </w:r>
          </w:p>
          <w:p w14:paraId="37DB3129" w14:textId="77777777" w:rsidR="000E0872" w:rsidRPr="00575D00" w:rsidRDefault="000E0872" w:rsidP="000E0872">
            <w:pPr>
              <w:pStyle w:val="ListParagraph"/>
              <w:rPr>
                <w:sz w:val="18"/>
                <w:szCs w:val="18"/>
              </w:rPr>
            </w:pPr>
          </w:p>
          <w:p w14:paraId="26C03C6F" w14:textId="48EEA6BF" w:rsidR="000E0872" w:rsidRPr="00575D00" w:rsidRDefault="000E0872" w:rsidP="000E0872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Support for revenues and resources for public land investments;</w:t>
            </w:r>
          </w:p>
          <w:p w14:paraId="11176259" w14:textId="77777777" w:rsidR="00D420E9" w:rsidRPr="00575D00" w:rsidRDefault="00D420E9" w:rsidP="00D420E9">
            <w:pPr>
              <w:rPr>
                <w:sz w:val="18"/>
                <w:szCs w:val="18"/>
              </w:rPr>
            </w:pPr>
          </w:p>
          <w:p w14:paraId="4924B172" w14:textId="7F429D2D" w:rsidR="00D420E9" w:rsidRPr="00575D00" w:rsidRDefault="00D420E9" w:rsidP="00D420E9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Enhanced access to public lands more miles of trails</w:t>
            </w:r>
            <w:r w:rsidR="00A33DAE" w:rsidRPr="00575D00">
              <w:rPr>
                <w:sz w:val="18"/>
                <w:szCs w:val="18"/>
              </w:rPr>
              <w:t xml:space="preserve"> for sustainable activities</w:t>
            </w:r>
            <w:r w:rsidRPr="00575D00">
              <w:rPr>
                <w:sz w:val="18"/>
                <w:szCs w:val="18"/>
              </w:rPr>
              <w:t>;</w:t>
            </w:r>
          </w:p>
          <w:p w14:paraId="1FB83656" w14:textId="77777777" w:rsidR="00D420E9" w:rsidRPr="00575D00" w:rsidRDefault="00D420E9" w:rsidP="00D420E9">
            <w:pPr>
              <w:rPr>
                <w:sz w:val="18"/>
                <w:szCs w:val="18"/>
              </w:rPr>
            </w:pPr>
          </w:p>
          <w:p w14:paraId="79094580" w14:textId="77777777" w:rsidR="00D420E9" w:rsidRPr="00575D00" w:rsidRDefault="00D420E9" w:rsidP="00D420E9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Higher Pavement Index Roads – Less potholes;</w:t>
            </w:r>
          </w:p>
          <w:p w14:paraId="73BC2B8B" w14:textId="77777777" w:rsidR="00D420E9" w:rsidRPr="00575D00" w:rsidRDefault="00D420E9" w:rsidP="00D420E9">
            <w:pPr>
              <w:rPr>
                <w:sz w:val="18"/>
                <w:szCs w:val="18"/>
              </w:rPr>
            </w:pPr>
          </w:p>
          <w:p w14:paraId="14DF7101" w14:textId="77777777" w:rsidR="00D420E9" w:rsidRPr="00575D00" w:rsidRDefault="00D420E9" w:rsidP="00D420E9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Higher transit use rates;</w:t>
            </w:r>
          </w:p>
          <w:p w14:paraId="5AFEF06E" w14:textId="77777777" w:rsidR="00D420E9" w:rsidRPr="00575D00" w:rsidRDefault="00D420E9" w:rsidP="00D420E9">
            <w:pPr>
              <w:rPr>
                <w:sz w:val="18"/>
                <w:szCs w:val="18"/>
              </w:rPr>
            </w:pPr>
          </w:p>
          <w:p w14:paraId="015A873A" w14:textId="4091F989" w:rsidR="00D420E9" w:rsidRPr="00575D00" w:rsidRDefault="000E0872" w:rsidP="00D420E9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Higher visitor satisfaction;</w:t>
            </w:r>
          </w:p>
          <w:p w14:paraId="381AFFF5" w14:textId="77777777" w:rsidR="00D420E9" w:rsidRPr="00575D00" w:rsidRDefault="00D420E9" w:rsidP="00D420E9">
            <w:pPr>
              <w:rPr>
                <w:sz w:val="18"/>
                <w:szCs w:val="18"/>
              </w:rPr>
            </w:pPr>
          </w:p>
          <w:p w14:paraId="7EDA3E41" w14:textId="77777777" w:rsidR="00D420E9" w:rsidRPr="00575D00" w:rsidRDefault="00D420E9" w:rsidP="00D420E9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Increased public support for joint agency efforts;</w:t>
            </w:r>
          </w:p>
          <w:p w14:paraId="6E6B6ADF" w14:textId="77777777" w:rsidR="00D420E9" w:rsidRPr="00575D00" w:rsidRDefault="00D420E9" w:rsidP="00D420E9">
            <w:pPr>
              <w:rPr>
                <w:sz w:val="18"/>
                <w:szCs w:val="18"/>
              </w:rPr>
            </w:pPr>
          </w:p>
          <w:p w14:paraId="29EFE439" w14:textId="414F67A0" w:rsidR="00D420E9" w:rsidRPr="00575D00" w:rsidRDefault="000E0872" w:rsidP="00D420E9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Sustainable</w:t>
            </w:r>
            <w:r w:rsidR="00D420E9" w:rsidRPr="00575D00">
              <w:rPr>
                <w:sz w:val="18"/>
                <w:szCs w:val="18"/>
              </w:rPr>
              <w:t xml:space="preserve"> energy production in low impact distributed systems;</w:t>
            </w:r>
          </w:p>
          <w:p w14:paraId="7313383E" w14:textId="77777777" w:rsidR="00D420E9" w:rsidRPr="00575D00" w:rsidRDefault="00D420E9" w:rsidP="00D420E9">
            <w:pPr>
              <w:rPr>
                <w:sz w:val="18"/>
                <w:szCs w:val="18"/>
              </w:rPr>
            </w:pPr>
          </w:p>
          <w:p w14:paraId="1405A763" w14:textId="37FBE357" w:rsidR="00D420E9" w:rsidRPr="00575D00" w:rsidRDefault="00D420E9" w:rsidP="000E0872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More investment in trails, bike and pedestrian routes and public access with</w:t>
            </w:r>
            <w:r w:rsidR="000E0872" w:rsidRPr="00575D00">
              <w:rPr>
                <w:sz w:val="18"/>
                <w:szCs w:val="18"/>
              </w:rPr>
              <w:t xml:space="preserve"> outdoor amenities</w:t>
            </w:r>
            <w:r w:rsidRPr="00575D00">
              <w:rPr>
                <w:sz w:val="18"/>
                <w:szCs w:val="18"/>
              </w:rPr>
              <w:t>;</w:t>
            </w:r>
          </w:p>
          <w:p w14:paraId="554D47C9" w14:textId="77777777" w:rsidR="000E0872" w:rsidRPr="00575D00" w:rsidRDefault="000E0872" w:rsidP="000E0872">
            <w:pPr>
              <w:rPr>
                <w:sz w:val="18"/>
                <w:szCs w:val="18"/>
              </w:rPr>
            </w:pPr>
          </w:p>
          <w:p w14:paraId="37F33544" w14:textId="77777777" w:rsidR="00D420E9" w:rsidRPr="00575D00" w:rsidRDefault="00D420E9" w:rsidP="00D420E9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Reduced energy use/cost;</w:t>
            </w:r>
          </w:p>
          <w:p w14:paraId="356C2EE1" w14:textId="77777777" w:rsidR="000E0872" w:rsidRPr="00575D00" w:rsidRDefault="000E0872" w:rsidP="000E0872">
            <w:pPr>
              <w:rPr>
                <w:sz w:val="18"/>
                <w:szCs w:val="18"/>
              </w:rPr>
            </w:pPr>
          </w:p>
          <w:p w14:paraId="4346139D" w14:textId="40772250" w:rsidR="00F029B2" w:rsidRPr="00575D00" w:rsidRDefault="00D420E9" w:rsidP="00D420E9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Zero Net Energy for County facilities.</w:t>
            </w:r>
          </w:p>
        </w:tc>
        <w:tc>
          <w:tcPr>
            <w:tcW w:w="2610" w:type="dxa"/>
          </w:tcPr>
          <w:p w14:paraId="7007BBA0" w14:textId="77777777" w:rsidR="00180554" w:rsidRDefault="00180554" w:rsidP="00180554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1FA18E5A" w14:textId="20B7CED7" w:rsidR="00696C18" w:rsidRPr="00575D00" w:rsidRDefault="00696C18" w:rsidP="00696C18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Stronger support for county initiatives</w:t>
            </w:r>
            <w:r w:rsidR="000E0872" w:rsidRPr="00575D00">
              <w:rPr>
                <w:sz w:val="18"/>
                <w:szCs w:val="18"/>
              </w:rPr>
              <w:t xml:space="preserve"> with h</w:t>
            </w:r>
            <w:r w:rsidRPr="00575D00">
              <w:rPr>
                <w:sz w:val="18"/>
                <w:szCs w:val="18"/>
              </w:rPr>
              <w:t>igher public awareness and approval of County services;</w:t>
            </w:r>
          </w:p>
          <w:p w14:paraId="13DECD71" w14:textId="77777777" w:rsidR="00696C18" w:rsidRPr="00575D00" w:rsidRDefault="00696C18" w:rsidP="00696C18">
            <w:pPr>
              <w:ind w:left="-360" w:firstLine="30"/>
              <w:rPr>
                <w:sz w:val="18"/>
                <w:szCs w:val="18"/>
              </w:rPr>
            </w:pPr>
          </w:p>
          <w:p w14:paraId="657C2B1C" w14:textId="59579758" w:rsidR="00696C18" w:rsidRPr="00575D00" w:rsidRDefault="00696C18" w:rsidP="00696C18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Greater use of the Eastern Sierra Council of Governments (ESCOG)</w:t>
            </w:r>
            <w:r w:rsidR="000E0872" w:rsidRPr="00575D00">
              <w:rPr>
                <w:sz w:val="18"/>
                <w:szCs w:val="18"/>
              </w:rPr>
              <w:t xml:space="preserve"> and m</w:t>
            </w:r>
            <w:r w:rsidRPr="00575D00">
              <w:rPr>
                <w:sz w:val="18"/>
                <w:szCs w:val="18"/>
              </w:rPr>
              <w:t>ore Shared Service</w:t>
            </w:r>
            <w:r w:rsidR="000E0872" w:rsidRPr="00575D00">
              <w:rPr>
                <w:sz w:val="18"/>
                <w:szCs w:val="18"/>
              </w:rPr>
              <w:t>s</w:t>
            </w:r>
            <w:r w:rsidRPr="00575D00">
              <w:rPr>
                <w:sz w:val="18"/>
                <w:szCs w:val="18"/>
              </w:rPr>
              <w:t xml:space="preserve"> regional agreements;</w:t>
            </w:r>
          </w:p>
          <w:p w14:paraId="678EC0D0" w14:textId="77777777" w:rsidR="00696C18" w:rsidRPr="00575D00" w:rsidRDefault="00696C18" w:rsidP="00696C18">
            <w:pPr>
              <w:rPr>
                <w:sz w:val="18"/>
                <w:szCs w:val="18"/>
              </w:rPr>
            </w:pPr>
          </w:p>
          <w:p w14:paraId="6A87DE20" w14:textId="77777777" w:rsidR="00696C18" w:rsidRPr="00575D00" w:rsidRDefault="00696C18" w:rsidP="00696C18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Increase web traffic to County pages;</w:t>
            </w:r>
          </w:p>
          <w:p w14:paraId="79616769" w14:textId="77777777" w:rsidR="00696C18" w:rsidRPr="00575D00" w:rsidRDefault="00696C18" w:rsidP="00696C18">
            <w:pPr>
              <w:rPr>
                <w:sz w:val="18"/>
                <w:szCs w:val="18"/>
              </w:rPr>
            </w:pPr>
          </w:p>
          <w:p w14:paraId="28C915AA" w14:textId="77777777" w:rsidR="00696C18" w:rsidRPr="00575D00" w:rsidRDefault="00696C18" w:rsidP="00696C18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More applicants for and increased attendance to RPAC meetings;</w:t>
            </w:r>
          </w:p>
          <w:p w14:paraId="4550F19A" w14:textId="77777777" w:rsidR="00696C18" w:rsidRPr="00575D00" w:rsidRDefault="00696C18" w:rsidP="00696C18">
            <w:pPr>
              <w:rPr>
                <w:sz w:val="18"/>
                <w:szCs w:val="18"/>
              </w:rPr>
            </w:pPr>
          </w:p>
          <w:p w14:paraId="4D51686D" w14:textId="77777777" w:rsidR="00696C18" w:rsidRPr="00575D00" w:rsidRDefault="00696C18" w:rsidP="00696C18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More attendance to county meetings;</w:t>
            </w:r>
          </w:p>
          <w:p w14:paraId="47200260" w14:textId="77777777" w:rsidR="00696C18" w:rsidRPr="00575D00" w:rsidRDefault="00696C18" w:rsidP="00696C18">
            <w:pPr>
              <w:rPr>
                <w:sz w:val="18"/>
                <w:szCs w:val="18"/>
              </w:rPr>
            </w:pPr>
          </w:p>
          <w:p w14:paraId="3208027B" w14:textId="77777777" w:rsidR="00696C18" w:rsidRPr="00575D00" w:rsidRDefault="00696C18" w:rsidP="00696C18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More information provided to community through Annual Report and State of the County;</w:t>
            </w:r>
          </w:p>
          <w:p w14:paraId="7853E7D8" w14:textId="77777777" w:rsidR="00696C18" w:rsidRPr="00575D00" w:rsidRDefault="00696C18" w:rsidP="00696C18">
            <w:pPr>
              <w:rPr>
                <w:sz w:val="18"/>
                <w:szCs w:val="18"/>
              </w:rPr>
            </w:pPr>
          </w:p>
          <w:p w14:paraId="45F24E64" w14:textId="77777777" w:rsidR="00696C18" w:rsidRPr="00575D00" w:rsidRDefault="00696C18" w:rsidP="00696C18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Better services tailored to individual community needs;</w:t>
            </w:r>
          </w:p>
          <w:p w14:paraId="7BB63528" w14:textId="77777777" w:rsidR="00696C18" w:rsidRPr="00575D00" w:rsidRDefault="00696C18" w:rsidP="00696C18">
            <w:pPr>
              <w:rPr>
                <w:sz w:val="18"/>
                <w:szCs w:val="18"/>
              </w:rPr>
            </w:pPr>
          </w:p>
          <w:p w14:paraId="7BCBEC53" w14:textId="77777777" w:rsidR="00696C18" w:rsidRPr="00575D00" w:rsidRDefault="00696C18" w:rsidP="00696C18">
            <w:pPr>
              <w:rPr>
                <w:sz w:val="18"/>
                <w:szCs w:val="18"/>
              </w:rPr>
            </w:pPr>
          </w:p>
          <w:p w14:paraId="6D514B0E" w14:textId="77777777" w:rsidR="0094154D" w:rsidRPr="00575D00" w:rsidRDefault="0094154D" w:rsidP="009D1A82">
            <w:pPr>
              <w:rPr>
                <w:sz w:val="18"/>
                <w:szCs w:val="18"/>
              </w:rPr>
            </w:pPr>
          </w:p>
          <w:p w14:paraId="1ACF6D86" w14:textId="75590B12" w:rsidR="00F029B2" w:rsidRPr="00575D00" w:rsidRDefault="00F029B2" w:rsidP="009D1A82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73B5CFEC" w14:textId="77777777" w:rsidR="00180554" w:rsidRDefault="00180554" w:rsidP="00180554">
            <w:pPr>
              <w:pStyle w:val="ListParagraph"/>
              <w:ind w:left="36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  <w:p w14:paraId="112A2368" w14:textId="77777777" w:rsidR="00D420E9" w:rsidRPr="00575D00" w:rsidRDefault="00D420E9" w:rsidP="00D420E9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575D0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Less crime with fewer arrests and public safety violations.</w:t>
            </w:r>
          </w:p>
          <w:p w14:paraId="189D019C" w14:textId="77777777" w:rsidR="00D420E9" w:rsidRPr="00575D00" w:rsidRDefault="00D420E9" w:rsidP="00D420E9">
            <w:pPr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  <w:p w14:paraId="5A537352" w14:textId="77777777" w:rsidR="00D420E9" w:rsidRPr="00575D00" w:rsidRDefault="00D420E9" w:rsidP="00D420E9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575D0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Higher health standards of residents;</w:t>
            </w:r>
          </w:p>
          <w:p w14:paraId="4E7BECBA" w14:textId="77777777" w:rsidR="00D420E9" w:rsidRPr="00575D00" w:rsidRDefault="00D420E9" w:rsidP="00D420E9">
            <w:pPr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  <w:p w14:paraId="0335708B" w14:textId="77777777" w:rsidR="00D420E9" w:rsidRPr="00575D00" w:rsidRDefault="00D420E9" w:rsidP="00D420E9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575D00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Lower disease rates;</w:t>
            </w:r>
          </w:p>
          <w:p w14:paraId="2F0216F1" w14:textId="57088414" w:rsidR="00F029B2" w:rsidRPr="00575D00" w:rsidRDefault="00F029B2" w:rsidP="000E0872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20F69908" w14:textId="77777777" w:rsidR="00180554" w:rsidRDefault="00180554" w:rsidP="00180554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7E36E161" w14:textId="2F8DE6BB" w:rsidR="00F029B2" w:rsidRPr="00575D00" w:rsidRDefault="00F029B2" w:rsidP="00246D72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Better County service systems</w:t>
            </w:r>
            <w:r w:rsidR="0002022C" w:rsidRPr="00575D00">
              <w:rPr>
                <w:sz w:val="18"/>
                <w:szCs w:val="18"/>
              </w:rPr>
              <w:t>;</w:t>
            </w:r>
          </w:p>
          <w:p w14:paraId="79619494" w14:textId="77777777" w:rsidR="0002022C" w:rsidRPr="00575D00" w:rsidRDefault="0002022C" w:rsidP="00246D72">
            <w:pPr>
              <w:rPr>
                <w:sz w:val="18"/>
                <w:szCs w:val="18"/>
              </w:rPr>
            </w:pPr>
          </w:p>
          <w:p w14:paraId="1A715188" w14:textId="71F78F9F" w:rsidR="00F029B2" w:rsidRPr="00575D00" w:rsidRDefault="00304E4E" w:rsidP="00246D72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 xml:space="preserve">Higher </w:t>
            </w:r>
            <w:r w:rsidR="00246885" w:rsidRPr="00575D00">
              <w:rPr>
                <w:sz w:val="18"/>
                <w:szCs w:val="18"/>
              </w:rPr>
              <w:t xml:space="preserve">employees </w:t>
            </w:r>
            <w:r w:rsidR="00F029B2" w:rsidRPr="00575D00">
              <w:rPr>
                <w:sz w:val="18"/>
                <w:szCs w:val="18"/>
              </w:rPr>
              <w:t>turnout at County recognition events</w:t>
            </w:r>
            <w:r w:rsidR="0002022C" w:rsidRPr="00575D00">
              <w:rPr>
                <w:sz w:val="18"/>
                <w:szCs w:val="18"/>
              </w:rPr>
              <w:t>;</w:t>
            </w:r>
          </w:p>
          <w:p w14:paraId="4225FC70" w14:textId="77777777" w:rsidR="0002022C" w:rsidRPr="00575D00" w:rsidRDefault="0002022C" w:rsidP="00246D72">
            <w:pPr>
              <w:rPr>
                <w:sz w:val="18"/>
                <w:szCs w:val="18"/>
              </w:rPr>
            </w:pPr>
          </w:p>
          <w:p w14:paraId="3DCD6049" w14:textId="268330AF" w:rsidR="00F029B2" w:rsidRPr="00575D00" w:rsidRDefault="00F029B2" w:rsidP="00246D72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 xml:space="preserve">County </w:t>
            </w:r>
            <w:r w:rsidR="00246885" w:rsidRPr="00575D00">
              <w:rPr>
                <w:sz w:val="18"/>
                <w:szCs w:val="18"/>
              </w:rPr>
              <w:t xml:space="preserve">receives National and </w:t>
            </w:r>
            <w:r w:rsidRPr="00575D00">
              <w:rPr>
                <w:sz w:val="18"/>
                <w:szCs w:val="18"/>
              </w:rPr>
              <w:t>State awards for excellence</w:t>
            </w:r>
            <w:r w:rsidR="0002022C" w:rsidRPr="00575D00">
              <w:rPr>
                <w:sz w:val="18"/>
                <w:szCs w:val="18"/>
              </w:rPr>
              <w:t>;</w:t>
            </w:r>
          </w:p>
          <w:p w14:paraId="065A57AB" w14:textId="77777777" w:rsidR="0002022C" w:rsidRPr="00575D00" w:rsidRDefault="0002022C" w:rsidP="00246D72">
            <w:pPr>
              <w:rPr>
                <w:sz w:val="18"/>
                <w:szCs w:val="18"/>
              </w:rPr>
            </w:pPr>
          </w:p>
          <w:p w14:paraId="2C1DAF75" w14:textId="40167DB6" w:rsidR="0002022C" w:rsidRPr="00575D00" w:rsidRDefault="00246885" w:rsidP="005919B0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Friendlier work environment with reduced stress among employees;</w:t>
            </w:r>
          </w:p>
          <w:p w14:paraId="39E1898E" w14:textId="77777777" w:rsidR="00246885" w:rsidRPr="00575D00" w:rsidRDefault="00246885" w:rsidP="00246885">
            <w:pPr>
              <w:rPr>
                <w:sz w:val="18"/>
                <w:szCs w:val="18"/>
              </w:rPr>
            </w:pPr>
          </w:p>
          <w:p w14:paraId="410F1AC4" w14:textId="4A0BA08A" w:rsidR="00F029B2" w:rsidRPr="00575D00" w:rsidRDefault="00F029B2" w:rsidP="00246D72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 xml:space="preserve">Greater employee awareness of </w:t>
            </w:r>
            <w:r w:rsidR="00246885" w:rsidRPr="00575D00">
              <w:rPr>
                <w:sz w:val="18"/>
                <w:szCs w:val="18"/>
              </w:rPr>
              <w:t xml:space="preserve">all </w:t>
            </w:r>
            <w:r w:rsidRPr="00575D00">
              <w:rPr>
                <w:sz w:val="18"/>
                <w:szCs w:val="18"/>
              </w:rPr>
              <w:t xml:space="preserve">County </w:t>
            </w:r>
            <w:r w:rsidR="00246885" w:rsidRPr="00575D00">
              <w:rPr>
                <w:sz w:val="18"/>
                <w:szCs w:val="18"/>
              </w:rPr>
              <w:t>provided services;</w:t>
            </w:r>
          </w:p>
          <w:p w14:paraId="2A8ADD7F" w14:textId="77777777" w:rsidR="0002022C" w:rsidRPr="00575D00" w:rsidRDefault="0002022C" w:rsidP="00246D72">
            <w:pPr>
              <w:rPr>
                <w:sz w:val="18"/>
                <w:szCs w:val="18"/>
              </w:rPr>
            </w:pPr>
          </w:p>
          <w:p w14:paraId="2BAC6D46" w14:textId="4D02C84E" w:rsidR="0002022C" w:rsidRPr="00575D00" w:rsidRDefault="00F029B2" w:rsidP="005919B0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Gr</w:t>
            </w:r>
            <w:r w:rsidR="00246885" w:rsidRPr="00575D00">
              <w:rPr>
                <w:sz w:val="18"/>
                <w:szCs w:val="18"/>
              </w:rPr>
              <w:t>eater skill set among employees with</w:t>
            </w:r>
            <w:r w:rsidRPr="00575D00">
              <w:rPr>
                <w:sz w:val="18"/>
                <w:szCs w:val="18"/>
              </w:rPr>
              <w:t xml:space="preserve"> more cross trained employees</w:t>
            </w:r>
            <w:r w:rsidR="0039219B" w:rsidRPr="00575D00">
              <w:rPr>
                <w:sz w:val="18"/>
                <w:szCs w:val="18"/>
              </w:rPr>
              <w:t xml:space="preserve"> through more county offered skill building </w:t>
            </w:r>
          </w:p>
          <w:p w14:paraId="7ECB3A6A" w14:textId="77777777" w:rsidR="0039219B" w:rsidRPr="00575D00" w:rsidRDefault="0039219B" w:rsidP="0039219B">
            <w:pPr>
              <w:rPr>
                <w:sz w:val="18"/>
                <w:szCs w:val="18"/>
              </w:rPr>
            </w:pPr>
          </w:p>
          <w:p w14:paraId="0DD7C1CB" w14:textId="3994B20C" w:rsidR="00F029B2" w:rsidRPr="00575D00" w:rsidRDefault="00F029B2" w:rsidP="00246D72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Lower employee turnover</w:t>
            </w:r>
            <w:r w:rsidR="00A33DAE" w:rsidRPr="00575D00">
              <w:rPr>
                <w:sz w:val="18"/>
                <w:szCs w:val="18"/>
              </w:rPr>
              <w:t xml:space="preserve"> rate</w:t>
            </w:r>
            <w:r w:rsidR="0002022C" w:rsidRPr="00575D00">
              <w:rPr>
                <w:sz w:val="18"/>
                <w:szCs w:val="18"/>
              </w:rPr>
              <w:t>;</w:t>
            </w:r>
          </w:p>
          <w:p w14:paraId="092F7BB5" w14:textId="77777777" w:rsidR="0002022C" w:rsidRPr="00575D00" w:rsidRDefault="0002022C" w:rsidP="00246D72">
            <w:pPr>
              <w:rPr>
                <w:sz w:val="18"/>
                <w:szCs w:val="18"/>
              </w:rPr>
            </w:pPr>
          </w:p>
          <w:p w14:paraId="0820904E" w14:textId="1E6C8353" w:rsidR="0002022C" w:rsidRPr="00575D00" w:rsidRDefault="00F029B2" w:rsidP="00246D72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Mono County programs imitated in other jurisdictions</w:t>
            </w:r>
            <w:r w:rsidR="0002022C" w:rsidRPr="00575D00">
              <w:rPr>
                <w:sz w:val="18"/>
                <w:szCs w:val="18"/>
              </w:rPr>
              <w:t>;</w:t>
            </w:r>
          </w:p>
          <w:p w14:paraId="4DC650E9" w14:textId="77777777" w:rsidR="00A86E1C" w:rsidRPr="00575D00" w:rsidRDefault="00A86E1C" w:rsidP="00246D72">
            <w:pPr>
              <w:rPr>
                <w:sz w:val="18"/>
                <w:szCs w:val="18"/>
              </w:rPr>
            </w:pPr>
          </w:p>
          <w:p w14:paraId="0B83B302" w14:textId="020CCF39" w:rsidR="0002022C" w:rsidRPr="00575D00" w:rsidRDefault="00F029B2" w:rsidP="00246D72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More applicants for promotions</w:t>
            </w:r>
            <w:r w:rsidR="0002022C" w:rsidRPr="00575D00">
              <w:rPr>
                <w:sz w:val="18"/>
                <w:szCs w:val="18"/>
              </w:rPr>
              <w:t>;</w:t>
            </w:r>
          </w:p>
          <w:p w14:paraId="36B6A4E9" w14:textId="77777777" w:rsidR="00A86E1C" w:rsidRPr="00575D00" w:rsidRDefault="00A86E1C" w:rsidP="00246D72">
            <w:pPr>
              <w:rPr>
                <w:sz w:val="18"/>
                <w:szCs w:val="18"/>
              </w:rPr>
            </w:pPr>
          </w:p>
          <w:p w14:paraId="220CEFC8" w14:textId="012372E7" w:rsidR="0002022C" w:rsidRPr="00575D00" w:rsidRDefault="00F029B2" w:rsidP="0039219B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More Inter/Intra Department work groups c</w:t>
            </w:r>
            <w:r w:rsidR="00ED6CCE" w:rsidRPr="00575D00">
              <w:rPr>
                <w:sz w:val="18"/>
                <w:szCs w:val="18"/>
              </w:rPr>
              <w:t xml:space="preserve">oming </w:t>
            </w:r>
            <w:r w:rsidR="0039219B" w:rsidRPr="00575D00">
              <w:rPr>
                <w:sz w:val="18"/>
                <w:szCs w:val="18"/>
              </w:rPr>
              <w:t xml:space="preserve">together to solve issues via </w:t>
            </w:r>
            <w:r w:rsidR="009F1D0D" w:rsidRPr="00575D00">
              <w:rPr>
                <w:sz w:val="18"/>
                <w:szCs w:val="18"/>
              </w:rPr>
              <w:t xml:space="preserve">isolated </w:t>
            </w:r>
            <w:r w:rsidR="0039219B" w:rsidRPr="00575D00">
              <w:rPr>
                <w:sz w:val="18"/>
                <w:szCs w:val="18"/>
              </w:rPr>
              <w:t>departments;</w:t>
            </w:r>
          </w:p>
          <w:p w14:paraId="6276FE80" w14:textId="77777777" w:rsidR="001146A8" w:rsidRPr="00575D00" w:rsidRDefault="001146A8" w:rsidP="00246D72">
            <w:pPr>
              <w:rPr>
                <w:sz w:val="18"/>
                <w:szCs w:val="18"/>
              </w:rPr>
            </w:pPr>
          </w:p>
          <w:p w14:paraId="20F82AC7" w14:textId="5676485A" w:rsidR="00F029B2" w:rsidRPr="00575D00" w:rsidRDefault="00F029B2" w:rsidP="0039219B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2F598AF8" w14:textId="77777777" w:rsidR="00180554" w:rsidRDefault="00180554" w:rsidP="00180554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2EF1D195" w14:textId="77777777" w:rsidR="00696C18" w:rsidRPr="00575D00" w:rsidRDefault="00696C18" w:rsidP="00696C18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Cost reduction and elimination of redundancy;</w:t>
            </w:r>
          </w:p>
          <w:p w14:paraId="0E021667" w14:textId="77777777" w:rsidR="00696C18" w:rsidRPr="00575D00" w:rsidRDefault="00696C18" w:rsidP="00696C18">
            <w:pPr>
              <w:rPr>
                <w:sz w:val="18"/>
                <w:szCs w:val="18"/>
              </w:rPr>
            </w:pPr>
          </w:p>
          <w:p w14:paraId="012215A9" w14:textId="77777777" w:rsidR="00696C18" w:rsidRPr="00575D00" w:rsidRDefault="00696C18" w:rsidP="00696C18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All departments have online presence with more website visits, social media activity and online services;</w:t>
            </w:r>
          </w:p>
          <w:p w14:paraId="13A59644" w14:textId="77777777" w:rsidR="00696C18" w:rsidRPr="00575D00" w:rsidRDefault="00696C18" w:rsidP="00696C18">
            <w:pPr>
              <w:rPr>
                <w:sz w:val="18"/>
                <w:szCs w:val="18"/>
              </w:rPr>
            </w:pPr>
          </w:p>
          <w:p w14:paraId="52826613" w14:textId="77777777" w:rsidR="00696C18" w:rsidRPr="00575D00" w:rsidRDefault="00696C18" w:rsidP="00696C18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Greater employee awareness of County functions across all departments;</w:t>
            </w:r>
          </w:p>
          <w:p w14:paraId="6F92D528" w14:textId="77777777" w:rsidR="00696C18" w:rsidRPr="00575D00" w:rsidRDefault="00696C18" w:rsidP="00696C18">
            <w:pPr>
              <w:rPr>
                <w:sz w:val="18"/>
                <w:szCs w:val="18"/>
              </w:rPr>
            </w:pPr>
          </w:p>
          <w:p w14:paraId="6F08576A" w14:textId="77777777" w:rsidR="00696C18" w:rsidRPr="00575D00" w:rsidRDefault="00696C18" w:rsidP="00696C18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Greater skill set among employees;</w:t>
            </w:r>
          </w:p>
          <w:p w14:paraId="2E0E6F53" w14:textId="77777777" w:rsidR="00696C18" w:rsidRPr="00575D00" w:rsidRDefault="00696C18" w:rsidP="00696C18">
            <w:pPr>
              <w:rPr>
                <w:sz w:val="18"/>
                <w:szCs w:val="18"/>
              </w:rPr>
            </w:pPr>
          </w:p>
          <w:p w14:paraId="7AD199B1" w14:textId="70E7B30F" w:rsidR="00696C18" w:rsidRPr="00575D00" w:rsidRDefault="0039219B" w:rsidP="00696C18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Sustainable financial standing with i</w:t>
            </w:r>
            <w:r w:rsidR="00696C18" w:rsidRPr="00575D00">
              <w:rPr>
                <w:sz w:val="18"/>
                <w:szCs w:val="18"/>
              </w:rPr>
              <w:t xml:space="preserve">ncreased Budget reserves </w:t>
            </w:r>
            <w:r w:rsidRPr="00575D00">
              <w:rPr>
                <w:sz w:val="18"/>
                <w:szCs w:val="18"/>
              </w:rPr>
              <w:t>and</w:t>
            </w:r>
            <w:r w:rsidR="00696C18" w:rsidRPr="00575D00">
              <w:rPr>
                <w:sz w:val="18"/>
                <w:szCs w:val="18"/>
              </w:rPr>
              <w:t xml:space="preserve"> lower long term liabilities and debt;</w:t>
            </w:r>
          </w:p>
          <w:p w14:paraId="560213A2" w14:textId="77777777" w:rsidR="00696C18" w:rsidRPr="00575D00" w:rsidRDefault="00696C18" w:rsidP="00696C18">
            <w:pPr>
              <w:rPr>
                <w:sz w:val="18"/>
                <w:szCs w:val="18"/>
              </w:rPr>
            </w:pPr>
          </w:p>
          <w:p w14:paraId="28B82344" w14:textId="77777777" w:rsidR="00696C18" w:rsidRPr="00575D00" w:rsidRDefault="00696C18" w:rsidP="00696C18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Cohesive and partnering departments;</w:t>
            </w:r>
          </w:p>
          <w:p w14:paraId="3B2DB362" w14:textId="77777777" w:rsidR="00696C18" w:rsidRPr="00575D00" w:rsidRDefault="00696C18" w:rsidP="00696C18">
            <w:pPr>
              <w:rPr>
                <w:sz w:val="18"/>
                <w:szCs w:val="18"/>
              </w:rPr>
            </w:pPr>
          </w:p>
          <w:p w14:paraId="63477B9C" w14:textId="77777777" w:rsidR="00696C18" w:rsidRPr="00575D00" w:rsidRDefault="00696C18" w:rsidP="00696C18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Lower employee turnover;</w:t>
            </w:r>
          </w:p>
          <w:p w14:paraId="485DF4AD" w14:textId="77777777" w:rsidR="00696C18" w:rsidRPr="00575D00" w:rsidRDefault="00696C18" w:rsidP="00696C18">
            <w:pPr>
              <w:rPr>
                <w:sz w:val="18"/>
                <w:szCs w:val="18"/>
              </w:rPr>
            </w:pPr>
          </w:p>
          <w:p w14:paraId="578064FE" w14:textId="77777777" w:rsidR="00696C18" w:rsidRPr="00575D00" w:rsidRDefault="00696C18" w:rsidP="00696C18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More proactive on unexpected issues;</w:t>
            </w:r>
          </w:p>
          <w:p w14:paraId="73AF3D6F" w14:textId="77777777" w:rsidR="00696C18" w:rsidRPr="00575D00" w:rsidRDefault="00696C18" w:rsidP="00696C18">
            <w:pPr>
              <w:rPr>
                <w:sz w:val="18"/>
                <w:szCs w:val="18"/>
              </w:rPr>
            </w:pPr>
          </w:p>
          <w:p w14:paraId="24D4D15F" w14:textId="77777777" w:rsidR="00696C18" w:rsidRPr="00575D00" w:rsidRDefault="00696C18" w:rsidP="00696C18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National/State awards for excellence;</w:t>
            </w:r>
          </w:p>
          <w:p w14:paraId="137101B5" w14:textId="77777777" w:rsidR="00696C18" w:rsidRPr="00575D00" w:rsidRDefault="00696C18" w:rsidP="00696C18">
            <w:pPr>
              <w:rPr>
                <w:sz w:val="18"/>
                <w:szCs w:val="18"/>
              </w:rPr>
            </w:pPr>
          </w:p>
          <w:p w14:paraId="715B2836" w14:textId="03CD3FE9" w:rsidR="00696C18" w:rsidRPr="00575D00" w:rsidRDefault="00696C18" w:rsidP="00696C18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Reduced response time</w:t>
            </w:r>
            <w:r w:rsidR="0039219B" w:rsidRPr="00575D00">
              <w:rPr>
                <w:sz w:val="18"/>
                <w:szCs w:val="18"/>
              </w:rPr>
              <w:t>s</w:t>
            </w:r>
            <w:r w:rsidRPr="00575D00">
              <w:rPr>
                <w:sz w:val="18"/>
                <w:szCs w:val="18"/>
              </w:rPr>
              <w:t>;</w:t>
            </w:r>
          </w:p>
          <w:p w14:paraId="070E77BA" w14:textId="194C0E35" w:rsidR="00F029B2" w:rsidRPr="00575D00" w:rsidRDefault="00F029B2" w:rsidP="00696C18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19351560" w14:textId="77777777" w:rsidR="00180554" w:rsidRDefault="00180554" w:rsidP="00180554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00615C13" w14:textId="40CEEA4A" w:rsidR="00F029B2" w:rsidRPr="00575D00" w:rsidRDefault="001146A8" w:rsidP="00246D72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 xml:space="preserve">Employees </w:t>
            </w:r>
            <w:r w:rsidR="00F029B2" w:rsidRPr="00575D00">
              <w:rPr>
                <w:sz w:val="18"/>
                <w:szCs w:val="18"/>
              </w:rPr>
              <w:t>report adequate child care through annual survey</w:t>
            </w:r>
            <w:r w:rsidR="0002022C" w:rsidRPr="00575D00">
              <w:rPr>
                <w:sz w:val="18"/>
                <w:szCs w:val="18"/>
              </w:rPr>
              <w:t xml:space="preserve"> </w:t>
            </w:r>
            <w:r w:rsidR="00F029B2" w:rsidRPr="00575D00">
              <w:rPr>
                <w:sz w:val="18"/>
                <w:szCs w:val="18"/>
              </w:rPr>
              <w:t>Health outcomes</w:t>
            </w:r>
            <w:r w:rsidR="0002022C" w:rsidRPr="00575D00">
              <w:rPr>
                <w:sz w:val="18"/>
                <w:szCs w:val="18"/>
              </w:rPr>
              <w:t>;</w:t>
            </w:r>
          </w:p>
          <w:p w14:paraId="44BA19C5" w14:textId="77777777" w:rsidR="0002022C" w:rsidRPr="00575D00" w:rsidRDefault="0002022C" w:rsidP="00246D72">
            <w:pPr>
              <w:rPr>
                <w:sz w:val="18"/>
                <w:szCs w:val="18"/>
              </w:rPr>
            </w:pPr>
          </w:p>
          <w:p w14:paraId="32160019" w14:textId="13634622" w:rsidR="00F029B2" w:rsidRPr="00575D00" w:rsidRDefault="00F029B2" w:rsidP="00246D72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Healthy work environment measured by employee survey</w:t>
            </w:r>
            <w:r w:rsidR="0002022C" w:rsidRPr="00575D00">
              <w:rPr>
                <w:sz w:val="18"/>
                <w:szCs w:val="18"/>
              </w:rPr>
              <w:t>;</w:t>
            </w:r>
          </w:p>
          <w:p w14:paraId="2BFC9169" w14:textId="77777777" w:rsidR="0002022C" w:rsidRPr="00575D00" w:rsidRDefault="0002022C" w:rsidP="00246D72">
            <w:pPr>
              <w:rPr>
                <w:sz w:val="18"/>
                <w:szCs w:val="18"/>
              </w:rPr>
            </w:pPr>
          </w:p>
          <w:p w14:paraId="7527D728" w14:textId="447040E9" w:rsidR="00F029B2" w:rsidRPr="00575D00" w:rsidRDefault="00F029B2" w:rsidP="0039219B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Increase number of people participating in Snowcreek Athletic Club, Doub</w:t>
            </w:r>
            <w:r w:rsidR="0039219B" w:rsidRPr="00575D00">
              <w:rPr>
                <w:sz w:val="18"/>
                <w:szCs w:val="18"/>
              </w:rPr>
              <w:t>le Eagle and Bridgeport Health C</w:t>
            </w:r>
            <w:r w:rsidRPr="00575D00">
              <w:rPr>
                <w:sz w:val="18"/>
                <w:szCs w:val="18"/>
              </w:rPr>
              <w:t>enter</w:t>
            </w:r>
            <w:r w:rsidR="0039219B" w:rsidRPr="00575D00">
              <w:rPr>
                <w:sz w:val="18"/>
                <w:szCs w:val="18"/>
              </w:rPr>
              <w:t xml:space="preserve"> with increasing</w:t>
            </w:r>
            <w:r w:rsidRPr="00575D00">
              <w:rPr>
                <w:sz w:val="18"/>
                <w:szCs w:val="18"/>
              </w:rPr>
              <w:t xml:space="preserve"> frequency of membership visits</w:t>
            </w:r>
            <w:r w:rsidR="004D76A4" w:rsidRPr="00575D00">
              <w:rPr>
                <w:sz w:val="18"/>
                <w:szCs w:val="18"/>
              </w:rPr>
              <w:t>;</w:t>
            </w:r>
          </w:p>
          <w:p w14:paraId="1409822E" w14:textId="77777777" w:rsidR="004D76A4" w:rsidRPr="00575D00" w:rsidRDefault="004D76A4" w:rsidP="00246D72">
            <w:pPr>
              <w:rPr>
                <w:sz w:val="18"/>
                <w:szCs w:val="18"/>
              </w:rPr>
            </w:pPr>
          </w:p>
          <w:p w14:paraId="1476098D" w14:textId="207C03E4" w:rsidR="00F029B2" w:rsidRPr="00575D00" w:rsidRDefault="00F029B2" w:rsidP="00246D72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Monitor collaborative group efforts to supply quality affordable child care</w:t>
            </w:r>
            <w:r w:rsidR="004D76A4" w:rsidRPr="00575D00">
              <w:rPr>
                <w:sz w:val="18"/>
                <w:szCs w:val="18"/>
              </w:rPr>
              <w:t>;</w:t>
            </w:r>
          </w:p>
          <w:p w14:paraId="31262C3E" w14:textId="77777777" w:rsidR="004D76A4" w:rsidRPr="00575D00" w:rsidRDefault="004D76A4" w:rsidP="00246D72">
            <w:pPr>
              <w:rPr>
                <w:sz w:val="18"/>
                <w:szCs w:val="18"/>
              </w:rPr>
            </w:pPr>
          </w:p>
          <w:p w14:paraId="2176FFB1" w14:textId="77777777" w:rsidR="00F029B2" w:rsidRPr="00575D00" w:rsidRDefault="00F029B2" w:rsidP="00246D72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Less workers compensation claims</w:t>
            </w:r>
            <w:r w:rsidR="001146A8" w:rsidRPr="00575D00">
              <w:rPr>
                <w:sz w:val="18"/>
                <w:szCs w:val="18"/>
              </w:rPr>
              <w:t>.</w:t>
            </w:r>
          </w:p>
          <w:p w14:paraId="6D3BE2FE" w14:textId="77777777" w:rsidR="0039219B" w:rsidRPr="00575D00" w:rsidRDefault="0039219B" w:rsidP="0039219B">
            <w:pPr>
              <w:pStyle w:val="ListParagraph"/>
              <w:rPr>
                <w:sz w:val="18"/>
                <w:szCs w:val="18"/>
              </w:rPr>
            </w:pPr>
          </w:p>
          <w:p w14:paraId="0F592EFB" w14:textId="2FCB6BDF" w:rsidR="0039219B" w:rsidRPr="00575D00" w:rsidRDefault="0039219B" w:rsidP="00246D72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Lower county healthcare costs.</w:t>
            </w:r>
          </w:p>
        </w:tc>
        <w:tc>
          <w:tcPr>
            <w:tcW w:w="2430" w:type="dxa"/>
          </w:tcPr>
          <w:p w14:paraId="2481D014" w14:textId="77777777" w:rsidR="00180554" w:rsidRDefault="00180554" w:rsidP="00180554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08C7FAED" w14:textId="22C8BD58" w:rsidR="0039219B" w:rsidRPr="00575D00" w:rsidRDefault="0039219B" w:rsidP="0039219B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Friendlier work environment/reduced stress among employees;</w:t>
            </w:r>
          </w:p>
          <w:p w14:paraId="76044581" w14:textId="77777777" w:rsidR="0039219B" w:rsidRPr="00575D00" w:rsidRDefault="0039219B" w:rsidP="0039219B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54A61135" w14:textId="483BDE34" w:rsidR="0039219B" w:rsidRPr="00575D00" w:rsidRDefault="00D420E9" w:rsidP="0039219B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 xml:space="preserve">All departments have online presence with more website </w:t>
            </w:r>
            <w:r w:rsidR="0039219B" w:rsidRPr="00575D00">
              <w:rPr>
                <w:sz w:val="18"/>
                <w:szCs w:val="18"/>
              </w:rPr>
              <w:t>visits;</w:t>
            </w:r>
          </w:p>
          <w:p w14:paraId="48BA121C" w14:textId="77777777" w:rsidR="0039219B" w:rsidRPr="00575D00" w:rsidRDefault="0039219B" w:rsidP="0039219B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0D0BE682" w14:textId="77777777" w:rsidR="00D420E9" w:rsidRPr="00575D00" w:rsidRDefault="00D420E9" w:rsidP="00D420E9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Higher employee participation at events;</w:t>
            </w:r>
          </w:p>
          <w:p w14:paraId="29F60641" w14:textId="77777777" w:rsidR="0039219B" w:rsidRPr="00575D00" w:rsidRDefault="0039219B" w:rsidP="0039219B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1C96B7AF" w14:textId="313B2B86" w:rsidR="00D420E9" w:rsidRPr="00575D00" w:rsidRDefault="0039219B" w:rsidP="00D420E9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More</w:t>
            </w:r>
            <w:r w:rsidR="00D420E9" w:rsidRPr="00575D00">
              <w:rPr>
                <w:sz w:val="18"/>
                <w:szCs w:val="18"/>
              </w:rPr>
              <w:t xml:space="preserve"> Board Update articles from Employees;</w:t>
            </w:r>
          </w:p>
          <w:p w14:paraId="43EE8D88" w14:textId="77777777" w:rsidR="00D420E9" w:rsidRPr="00575D00" w:rsidRDefault="00D420E9" w:rsidP="00D420E9">
            <w:pPr>
              <w:rPr>
                <w:sz w:val="18"/>
                <w:szCs w:val="18"/>
              </w:rPr>
            </w:pPr>
          </w:p>
          <w:p w14:paraId="31B86BEE" w14:textId="77777777" w:rsidR="00D420E9" w:rsidRPr="00575D00" w:rsidRDefault="00D420E9" w:rsidP="00D420E9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Greater employee awareness of County functions across all departments;</w:t>
            </w:r>
          </w:p>
          <w:p w14:paraId="0B1154EB" w14:textId="77777777" w:rsidR="00D420E9" w:rsidRPr="00575D00" w:rsidRDefault="00D420E9" w:rsidP="00D420E9">
            <w:pPr>
              <w:rPr>
                <w:sz w:val="18"/>
                <w:szCs w:val="18"/>
              </w:rPr>
            </w:pPr>
          </w:p>
          <w:p w14:paraId="32F36B7A" w14:textId="1338D0CE" w:rsidR="00D420E9" w:rsidRPr="00575D00" w:rsidRDefault="0039219B" w:rsidP="00D420E9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Greater employees skill sets with more cross training due to county offered courses;</w:t>
            </w:r>
          </w:p>
          <w:p w14:paraId="3F6EF253" w14:textId="77777777" w:rsidR="00D420E9" w:rsidRPr="00575D00" w:rsidRDefault="00D420E9" w:rsidP="00D420E9">
            <w:pPr>
              <w:rPr>
                <w:sz w:val="18"/>
                <w:szCs w:val="18"/>
              </w:rPr>
            </w:pPr>
          </w:p>
          <w:p w14:paraId="1E532D2D" w14:textId="14A45F2A" w:rsidR="00D420E9" w:rsidRPr="00575D00" w:rsidRDefault="00A33DAE" w:rsidP="00D420E9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Integrated</w:t>
            </w:r>
            <w:r w:rsidR="00D420E9" w:rsidRPr="00575D00">
              <w:rPr>
                <w:sz w:val="18"/>
                <w:szCs w:val="18"/>
              </w:rPr>
              <w:t xml:space="preserve"> departments and lower employee turnover</w:t>
            </w:r>
            <w:r w:rsidRPr="00575D00">
              <w:rPr>
                <w:sz w:val="18"/>
                <w:szCs w:val="18"/>
              </w:rPr>
              <w:t xml:space="preserve"> rate</w:t>
            </w:r>
            <w:r w:rsidR="00D420E9" w:rsidRPr="00575D00">
              <w:rPr>
                <w:sz w:val="18"/>
                <w:szCs w:val="18"/>
              </w:rPr>
              <w:t>;</w:t>
            </w:r>
          </w:p>
          <w:p w14:paraId="77F8D4B6" w14:textId="77777777" w:rsidR="00D420E9" w:rsidRPr="00575D00" w:rsidRDefault="00D420E9" w:rsidP="00D420E9">
            <w:pPr>
              <w:rPr>
                <w:sz w:val="18"/>
                <w:szCs w:val="18"/>
              </w:rPr>
            </w:pPr>
          </w:p>
          <w:p w14:paraId="20054141" w14:textId="77777777" w:rsidR="00D420E9" w:rsidRPr="00575D00" w:rsidRDefault="00D420E9" w:rsidP="00D420E9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Lower long term liabilities and less debt;</w:t>
            </w:r>
          </w:p>
          <w:p w14:paraId="04A52D43" w14:textId="77777777" w:rsidR="00D420E9" w:rsidRPr="00575D00" w:rsidRDefault="00D420E9" w:rsidP="00D420E9">
            <w:pPr>
              <w:rPr>
                <w:sz w:val="18"/>
                <w:szCs w:val="18"/>
              </w:rPr>
            </w:pPr>
          </w:p>
          <w:p w14:paraId="4FC6243A" w14:textId="77777777" w:rsidR="00D420E9" w:rsidRPr="00575D00" w:rsidRDefault="00D420E9" w:rsidP="00D420E9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Mono County programs imitated in other jurisdictions;</w:t>
            </w:r>
          </w:p>
          <w:p w14:paraId="7F68AA72" w14:textId="77777777" w:rsidR="00D420E9" w:rsidRPr="00575D00" w:rsidRDefault="00D420E9" w:rsidP="00D420E9">
            <w:pPr>
              <w:rPr>
                <w:sz w:val="18"/>
                <w:szCs w:val="18"/>
              </w:rPr>
            </w:pPr>
          </w:p>
          <w:p w14:paraId="6D5FCE66" w14:textId="77777777" w:rsidR="00D420E9" w:rsidRPr="00575D00" w:rsidRDefault="00D420E9" w:rsidP="00D420E9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More applicants for promotions;</w:t>
            </w:r>
          </w:p>
          <w:p w14:paraId="0F7E09FB" w14:textId="77777777" w:rsidR="00D420E9" w:rsidRPr="00575D00" w:rsidRDefault="00D420E9" w:rsidP="00D420E9">
            <w:pPr>
              <w:rPr>
                <w:sz w:val="18"/>
                <w:szCs w:val="18"/>
              </w:rPr>
            </w:pPr>
          </w:p>
          <w:p w14:paraId="71519D73" w14:textId="77777777" w:rsidR="00D420E9" w:rsidRPr="00575D00" w:rsidRDefault="00D420E9" w:rsidP="00D420E9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More Inter/Intra Department work groups coming together to solve issues;</w:t>
            </w:r>
          </w:p>
          <w:p w14:paraId="6312389D" w14:textId="77777777" w:rsidR="00D420E9" w:rsidRPr="00575D00" w:rsidRDefault="00D420E9" w:rsidP="00D420E9">
            <w:pPr>
              <w:rPr>
                <w:sz w:val="18"/>
                <w:szCs w:val="18"/>
              </w:rPr>
            </w:pPr>
          </w:p>
          <w:p w14:paraId="4D12D858" w14:textId="77777777" w:rsidR="00D420E9" w:rsidRPr="00575D00" w:rsidRDefault="00D420E9" w:rsidP="00D420E9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Organizational proactivity;</w:t>
            </w:r>
          </w:p>
          <w:p w14:paraId="6C52317A" w14:textId="77777777" w:rsidR="000E0872" w:rsidRPr="00575D00" w:rsidRDefault="000E0872" w:rsidP="0039219B">
            <w:pPr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  <w:p w14:paraId="1B6B6177" w14:textId="41CD6D23" w:rsidR="00D420E9" w:rsidRPr="00575D00" w:rsidRDefault="00D420E9" w:rsidP="00D420E9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575D00">
              <w:rPr>
                <w:sz w:val="18"/>
                <w:szCs w:val="18"/>
              </w:rPr>
              <w:t>Stronger sense of one organization among employees – Less “Us vs. Them”;</w:t>
            </w:r>
          </w:p>
          <w:p w14:paraId="0978AC08" w14:textId="77777777" w:rsidR="00417D0B" w:rsidRPr="00575D00" w:rsidRDefault="00417D0B" w:rsidP="00417D0B">
            <w:pPr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  <w:p w14:paraId="795CBF84" w14:textId="77777777" w:rsidR="00417D0B" w:rsidRPr="00575D00" w:rsidRDefault="00417D0B" w:rsidP="00417D0B">
            <w:pPr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  <w:p w14:paraId="033D319C" w14:textId="77777777" w:rsidR="00417D0B" w:rsidRPr="00575D00" w:rsidRDefault="00417D0B" w:rsidP="00417D0B">
            <w:pPr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  <w:p w14:paraId="6B6C14F8" w14:textId="66896A97" w:rsidR="00F029B2" w:rsidRPr="00575D00" w:rsidRDefault="00F029B2" w:rsidP="00417D0B">
            <w:pPr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  <w:tr w:rsidR="003776B6" w:rsidRPr="004402A2" w14:paraId="644C884D" w14:textId="77777777" w:rsidTr="00575D00">
        <w:trPr>
          <w:cantSplit/>
          <w:trHeight w:val="171"/>
        </w:trPr>
        <w:tc>
          <w:tcPr>
            <w:tcW w:w="23490" w:type="dxa"/>
            <w:gridSpan w:val="9"/>
            <w:shd w:val="clear" w:color="auto" w:fill="5B9BD5" w:themeFill="accent1"/>
            <w:vAlign w:val="center"/>
          </w:tcPr>
          <w:p w14:paraId="5EE07745" w14:textId="01EEF879" w:rsidR="003776B6" w:rsidRDefault="00FA5D48" w:rsidP="00FA5D48">
            <w:pPr>
              <w:jc w:val="center"/>
              <w:rPr>
                <w:rFonts w:eastAsia="Times New Roman" w:cs="Times New Roman"/>
                <w:bCs/>
                <w:color w:val="000000"/>
                <w:sz w:val="14"/>
                <w:szCs w:val="14"/>
              </w:rPr>
            </w:pPr>
            <w:r w:rsidRPr="002F3B67">
              <w:rPr>
                <w:b/>
                <w:i/>
                <w:sz w:val="28"/>
                <w:szCs w:val="28"/>
              </w:rPr>
              <w:t xml:space="preserve">Strategic Directions </w:t>
            </w:r>
            <w:r>
              <w:rPr>
                <w:b/>
                <w:i/>
                <w:sz w:val="28"/>
                <w:szCs w:val="28"/>
              </w:rPr>
              <w:t xml:space="preserve">… </w:t>
            </w:r>
            <w:r w:rsidRPr="002F3B67">
              <w:rPr>
                <w:b/>
                <w:i/>
                <w:sz w:val="28"/>
                <w:szCs w:val="28"/>
              </w:rPr>
              <w:t>Methods…with Success measured…</w:t>
            </w:r>
            <w:r>
              <w:rPr>
                <w:b/>
                <w:i/>
                <w:sz w:val="28"/>
                <w:szCs w:val="28"/>
              </w:rPr>
              <w:t>through</w:t>
            </w:r>
            <w:r w:rsidRPr="002F3B67">
              <w:rPr>
                <w:b/>
                <w:i/>
                <w:sz w:val="28"/>
                <w:szCs w:val="28"/>
              </w:rPr>
              <w:t xml:space="preserve"> resourced projects</w:t>
            </w:r>
          </w:p>
        </w:tc>
      </w:tr>
      <w:tr w:rsidR="008743AA" w:rsidRPr="004402A2" w14:paraId="20A802C0" w14:textId="77777777" w:rsidTr="008848D4">
        <w:trPr>
          <w:cantSplit/>
        </w:trPr>
        <w:tc>
          <w:tcPr>
            <w:tcW w:w="720" w:type="dxa"/>
            <w:shd w:val="clear" w:color="auto" w:fill="FFC000"/>
            <w:textDirection w:val="btLr"/>
            <w:vAlign w:val="center"/>
          </w:tcPr>
          <w:p w14:paraId="46FE6F59" w14:textId="7774A0EC" w:rsidR="002A4556" w:rsidRPr="000B2569" w:rsidRDefault="004643EB" w:rsidP="004643EB">
            <w:pPr>
              <w:ind w:left="113" w:right="113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lastRenderedPageBreak/>
              <w:t xml:space="preserve"> Potential P</w:t>
            </w:r>
            <w:r w:rsidR="002A4556" w:rsidRPr="000B2569">
              <w:rPr>
                <w:b/>
                <w:sz w:val="52"/>
                <w:szCs w:val="52"/>
              </w:rPr>
              <w:t>rojects</w:t>
            </w:r>
          </w:p>
        </w:tc>
        <w:tc>
          <w:tcPr>
            <w:tcW w:w="4590" w:type="dxa"/>
          </w:tcPr>
          <w:p w14:paraId="5194D539" w14:textId="77777777" w:rsidR="00831873" w:rsidRDefault="00831873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55C4CC70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79E3D1A1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33EE11BD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4F2B4A10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4AC52FD0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09C81CE7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5D097154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4E4D922F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10EDF9C8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149425EE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127FDEC0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4E912392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310E7E3E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140DE113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7380537E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1D0FEE74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073B9E5A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15369DBE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6B4E3A98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332AB861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08F02F18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014B54A2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41FA8512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42CFE28D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3C330674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0C8B51B5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57CA3DC2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04B00D61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70FDE3CE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57193E0F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7E6EB8C3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78B2FF95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0603E2F4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5E266CCD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0328DD3A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51BBAAFF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279BE9EF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236A3285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3C20D0BD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51F4B3E2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33A5BB0C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78057BF2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0570E2C9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56B8F3D6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106F4923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185588E0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2470C5F4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1566ED8C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28B3C769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13F5DFCA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5A96F749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6C99A07B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5CAE7D47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2D08EA88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4A1A1FCC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6742BE62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068E9750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274F8625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30DA081E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37763619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4D0636B2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026D2DCC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3182AA80" w14:textId="77777777" w:rsidR="0089753E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</w:p>
          <w:p w14:paraId="2A028F29" w14:textId="0715568F" w:rsidR="0089753E" w:rsidRPr="008743AA" w:rsidRDefault="0089753E" w:rsidP="00217869">
            <w:pP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3060" w:type="dxa"/>
          </w:tcPr>
          <w:p w14:paraId="3F3AEBF7" w14:textId="67375A6C" w:rsidR="008E03CE" w:rsidRPr="008743AA" w:rsidRDefault="008E03CE" w:rsidP="00575D00">
            <w:pPr>
              <w:rPr>
                <w:b/>
                <w:i/>
                <w:sz w:val="15"/>
                <w:szCs w:val="15"/>
              </w:rPr>
            </w:pPr>
          </w:p>
        </w:tc>
        <w:tc>
          <w:tcPr>
            <w:tcW w:w="2610" w:type="dxa"/>
          </w:tcPr>
          <w:p w14:paraId="527B34ED" w14:textId="50ABBB25" w:rsidR="00E973B8" w:rsidRPr="008743AA" w:rsidRDefault="00E973B8" w:rsidP="00E973B8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</w:tcPr>
          <w:p w14:paraId="5BAA4BE7" w14:textId="0566B7F4" w:rsidR="00E973B8" w:rsidRPr="00E973B8" w:rsidRDefault="00E973B8" w:rsidP="00585B05">
            <w:pPr>
              <w:rPr>
                <w:sz w:val="15"/>
                <w:szCs w:val="15"/>
              </w:rPr>
            </w:pPr>
          </w:p>
        </w:tc>
        <w:tc>
          <w:tcPr>
            <w:tcW w:w="2430" w:type="dxa"/>
          </w:tcPr>
          <w:p w14:paraId="2F2EB4A9" w14:textId="290F165C" w:rsidR="00196280" w:rsidRPr="008743AA" w:rsidRDefault="00196280" w:rsidP="00575D00">
            <w:pPr>
              <w:rPr>
                <w:sz w:val="15"/>
                <w:szCs w:val="15"/>
              </w:rPr>
            </w:pPr>
          </w:p>
        </w:tc>
        <w:tc>
          <w:tcPr>
            <w:tcW w:w="2610" w:type="dxa"/>
          </w:tcPr>
          <w:p w14:paraId="2DD585C5" w14:textId="17A77887" w:rsidR="00196280" w:rsidRPr="008743AA" w:rsidRDefault="00196280" w:rsidP="00575D00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</w:tcPr>
          <w:p w14:paraId="7379B041" w14:textId="5C3AEA57" w:rsidR="008E03CE" w:rsidRPr="008743AA" w:rsidRDefault="008E03CE" w:rsidP="00575D00">
            <w:pPr>
              <w:rPr>
                <w:sz w:val="15"/>
                <w:szCs w:val="15"/>
              </w:rPr>
            </w:pPr>
          </w:p>
        </w:tc>
        <w:tc>
          <w:tcPr>
            <w:tcW w:w="2430" w:type="dxa"/>
          </w:tcPr>
          <w:p w14:paraId="1E6B97B7" w14:textId="36EFE69F" w:rsidR="002A4556" w:rsidRPr="008743AA" w:rsidRDefault="002A4556" w:rsidP="00575D00">
            <w:pPr>
              <w:rPr>
                <w:rFonts w:eastAsia="Times New Roman" w:cs="Times New Roman"/>
                <w:bCs/>
                <w:color w:val="FF0000"/>
                <w:sz w:val="15"/>
                <w:szCs w:val="15"/>
              </w:rPr>
            </w:pPr>
          </w:p>
        </w:tc>
      </w:tr>
      <w:tr w:rsidR="00F1603D" w:rsidRPr="004402A2" w14:paraId="6852F1B1" w14:textId="77777777" w:rsidTr="00575D00">
        <w:trPr>
          <w:cantSplit/>
          <w:trHeight w:val="422"/>
        </w:trPr>
        <w:tc>
          <w:tcPr>
            <w:tcW w:w="23490" w:type="dxa"/>
            <w:gridSpan w:val="9"/>
            <w:shd w:val="clear" w:color="auto" w:fill="5B9BD5" w:themeFill="accent1"/>
            <w:vAlign w:val="center"/>
          </w:tcPr>
          <w:p w14:paraId="6975D400" w14:textId="40013270" w:rsidR="00F1603D" w:rsidRDefault="00FA5D48" w:rsidP="00FA5D48">
            <w:pPr>
              <w:jc w:val="center"/>
              <w:rPr>
                <w:sz w:val="16"/>
                <w:szCs w:val="16"/>
              </w:rPr>
            </w:pPr>
            <w:r w:rsidRPr="002F3B67">
              <w:rPr>
                <w:b/>
                <w:i/>
                <w:sz w:val="28"/>
                <w:szCs w:val="28"/>
              </w:rPr>
              <w:t xml:space="preserve">Strategic Directions </w:t>
            </w:r>
            <w:r>
              <w:rPr>
                <w:b/>
                <w:i/>
                <w:sz w:val="28"/>
                <w:szCs w:val="28"/>
              </w:rPr>
              <w:t xml:space="preserve">… </w:t>
            </w:r>
            <w:r w:rsidRPr="002F3B67">
              <w:rPr>
                <w:b/>
                <w:i/>
                <w:sz w:val="28"/>
                <w:szCs w:val="28"/>
              </w:rPr>
              <w:t>Methods</w:t>
            </w:r>
            <w:r w:rsidR="00192611">
              <w:rPr>
                <w:b/>
                <w:i/>
                <w:sz w:val="28"/>
                <w:szCs w:val="28"/>
              </w:rPr>
              <w:t>…</w:t>
            </w:r>
            <w:r w:rsidRPr="002F3B67">
              <w:rPr>
                <w:b/>
                <w:i/>
                <w:sz w:val="28"/>
                <w:szCs w:val="28"/>
              </w:rPr>
              <w:t>with Success measured…</w:t>
            </w:r>
            <w:r>
              <w:rPr>
                <w:b/>
                <w:i/>
                <w:sz w:val="28"/>
                <w:szCs w:val="28"/>
              </w:rPr>
              <w:t>through</w:t>
            </w:r>
            <w:r w:rsidRPr="002F3B67">
              <w:rPr>
                <w:b/>
                <w:i/>
                <w:sz w:val="28"/>
                <w:szCs w:val="28"/>
              </w:rPr>
              <w:t xml:space="preserve"> resourced projects</w:t>
            </w:r>
          </w:p>
        </w:tc>
      </w:tr>
    </w:tbl>
    <w:p w14:paraId="7A308DC1" w14:textId="5C72794B" w:rsidR="00F87419" w:rsidRDefault="00F87419" w:rsidP="004643EB"/>
    <w:sectPr w:rsidR="00F87419" w:rsidSect="00575D00">
      <w:headerReference w:type="default" r:id="rId15"/>
      <w:footerReference w:type="default" r:id="rId16"/>
      <w:pgSz w:w="24480" w:h="15840" w:orient="landscape" w:code="17"/>
      <w:pgMar w:top="576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8FAF8" w14:textId="77777777" w:rsidR="005919B0" w:rsidRDefault="005919B0" w:rsidP="00F029B2">
      <w:pPr>
        <w:spacing w:after="0" w:line="240" w:lineRule="auto"/>
      </w:pPr>
      <w:r>
        <w:separator/>
      </w:r>
    </w:p>
  </w:endnote>
  <w:endnote w:type="continuationSeparator" w:id="0">
    <w:p w14:paraId="29480583" w14:textId="77777777" w:rsidR="005919B0" w:rsidRDefault="005919B0" w:rsidP="00F0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86910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70E8B98" w14:textId="2FD36FE3" w:rsidR="005919B0" w:rsidRDefault="005919B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53E" w:rsidRPr="0089753E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4BE6AFC" w14:textId="77777777" w:rsidR="005919B0" w:rsidRDefault="005919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E4CD6" w14:textId="77777777" w:rsidR="005919B0" w:rsidRDefault="005919B0" w:rsidP="00F029B2">
      <w:pPr>
        <w:spacing w:after="0" w:line="240" w:lineRule="auto"/>
      </w:pPr>
      <w:r>
        <w:separator/>
      </w:r>
    </w:p>
  </w:footnote>
  <w:footnote w:type="continuationSeparator" w:id="0">
    <w:p w14:paraId="51867B76" w14:textId="77777777" w:rsidR="005919B0" w:rsidRDefault="005919B0" w:rsidP="00F0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23608" w14:textId="77777777" w:rsidR="005919B0" w:rsidRDefault="005919B0" w:rsidP="006A5E72">
    <w:pPr>
      <w:pStyle w:val="Header"/>
      <w:jc w:val="center"/>
      <w:rPr>
        <w:b/>
        <w:i/>
        <w:sz w:val="20"/>
        <w:szCs w:val="20"/>
      </w:rPr>
    </w:pPr>
  </w:p>
  <w:p w14:paraId="5171B86E" w14:textId="72B5A669" w:rsidR="005919B0" w:rsidRPr="00032343" w:rsidRDefault="005919B0" w:rsidP="006A5E72">
    <w:pPr>
      <w:pStyle w:val="Header"/>
      <w:jc w:val="center"/>
      <w:rPr>
        <w:b/>
        <w:i/>
        <w:sz w:val="24"/>
        <w:szCs w:val="24"/>
      </w:rPr>
    </w:pPr>
    <w:r w:rsidRPr="00032343">
      <w:rPr>
        <w:b/>
        <w:i/>
        <w:sz w:val="24"/>
        <w:szCs w:val="24"/>
      </w:rPr>
      <w:t>Mono County</w:t>
    </w:r>
    <w:r w:rsidR="00032343">
      <w:rPr>
        <w:b/>
        <w:i/>
        <w:sz w:val="24"/>
        <w:szCs w:val="24"/>
      </w:rPr>
      <w:t xml:space="preserve"> Vision</w:t>
    </w:r>
    <w:r w:rsidRPr="00032343">
      <w:rPr>
        <w:b/>
        <w:i/>
        <w:sz w:val="24"/>
        <w:szCs w:val="24"/>
      </w:rPr>
      <w:t>: Outstanding Community Services, Quality of Life Beyond Compare - To support all our communities by providing superior services while protecting our unique rural environment.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75F4"/>
    <w:multiLevelType w:val="hybridMultilevel"/>
    <w:tmpl w:val="D1EE3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034FE"/>
    <w:multiLevelType w:val="hybridMultilevel"/>
    <w:tmpl w:val="D4AA39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C7758"/>
    <w:multiLevelType w:val="hybridMultilevel"/>
    <w:tmpl w:val="35625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900A86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91390"/>
    <w:multiLevelType w:val="hybridMultilevel"/>
    <w:tmpl w:val="38F224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D4BBD"/>
    <w:multiLevelType w:val="hybridMultilevel"/>
    <w:tmpl w:val="B712C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C24C4"/>
    <w:multiLevelType w:val="hybridMultilevel"/>
    <w:tmpl w:val="679C34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F4B83"/>
    <w:multiLevelType w:val="hybridMultilevel"/>
    <w:tmpl w:val="4F422FCC"/>
    <w:lvl w:ilvl="0" w:tplc="AA225CAA">
      <w:start w:val="1"/>
      <w:numFmt w:val="bullet"/>
      <w:lvlText w:val=""/>
      <w:lvlJc w:val="left"/>
      <w:pPr>
        <w:ind w:left="432" w:hanging="144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05EC9"/>
    <w:multiLevelType w:val="hybridMultilevel"/>
    <w:tmpl w:val="3AB8FA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C15A2"/>
    <w:multiLevelType w:val="hybridMultilevel"/>
    <w:tmpl w:val="262E36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80212"/>
    <w:multiLevelType w:val="hybridMultilevel"/>
    <w:tmpl w:val="5824B8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41129"/>
    <w:multiLevelType w:val="hybridMultilevel"/>
    <w:tmpl w:val="09C2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C3516"/>
    <w:multiLevelType w:val="hybridMultilevel"/>
    <w:tmpl w:val="BC42E4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929E2"/>
    <w:multiLevelType w:val="hybridMultilevel"/>
    <w:tmpl w:val="BBF665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A550E1"/>
    <w:multiLevelType w:val="hybridMultilevel"/>
    <w:tmpl w:val="12D853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02A0B"/>
    <w:multiLevelType w:val="hybridMultilevel"/>
    <w:tmpl w:val="3648C9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417A5"/>
    <w:multiLevelType w:val="hybridMultilevel"/>
    <w:tmpl w:val="92F675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25736"/>
    <w:multiLevelType w:val="hybridMultilevel"/>
    <w:tmpl w:val="28CA1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445A"/>
    <w:multiLevelType w:val="hybridMultilevel"/>
    <w:tmpl w:val="E0DE58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930CF"/>
    <w:multiLevelType w:val="hybridMultilevel"/>
    <w:tmpl w:val="494C61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148FD"/>
    <w:multiLevelType w:val="hybridMultilevel"/>
    <w:tmpl w:val="8BEA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1971A0"/>
    <w:multiLevelType w:val="hybridMultilevel"/>
    <w:tmpl w:val="CFEE84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A4842"/>
    <w:multiLevelType w:val="hybridMultilevel"/>
    <w:tmpl w:val="9484FE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1E40A7"/>
    <w:multiLevelType w:val="hybridMultilevel"/>
    <w:tmpl w:val="B712C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65114"/>
    <w:multiLevelType w:val="hybridMultilevel"/>
    <w:tmpl w:val="68224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412E93"/>
    <w:multiLevelType w:val="hybridMultilevel"/>
    <w:tmpl w:val="EB3862CC"/>
    <w:lvl w:ilvl="0" w:tplc="FDCAD5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25406"/>
    <w:multiLevelType w:val="hybridMultilevel"/>
    <w:tmpl w:val="2288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D843A0"/>
    <w:multiLevelType w:val="hybridMultilevel"/>
    <w:tmpl w:val="61CE9E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9"/>
  </w:num>
  <w:num w:numId="4">
    <w:abstractNumId w:val="2"/>
  </w:num>
  <w:num w:numId="5">
    <w:abstractNumId w:val="11"/>
  </w:num>
  <w:num w:numId="6">
    <w:abstractNumId w:val="21"/>
  </w:num>
  <w:num w:numId="7">
    <w:abstractNumId w:val="14"/>
  </w:num>
  <w:num w:numId="8">
    <w:abstractNumId w:val="1"/>
  </w:num>
  <w:num w:numId="9">
    <w:abstractNumId w:val="18"/>
  </w:num>
  <w:num w:numId="10">
    <w:abstractNumId w:val="13"/>
  </w:num>
  <w:num w:numId="11">
    <w:abstractNumId w:val="22"/>
  </w:num>
  <w:num w:numId="12">
    <w:abstractNumId w:val="4"/>
  </w:num>
  <w:num w:numId="13">
    <w:abstractNumId w:val="10"/>
  </w:num>
  <w:num w:numId="14">
    <w:abstractNumId w:val="16"/>
  </w:num>
  <w:num w:numId="15">
    <w:abstractNumId w:val="24"/>
  </w:num>
  <w:num w:numId="16">
    <w:abstractNumId w:val="20"/>
  </w:num>
  <w:num w:numId="17">
    <w:abstractNumId w:val="15"/>
  </w:num>
  <w:num w:numId="18">
    <w:abstractNumId w:val="17"/>
  </w:num>
  <w:num w:numId="19">
    <w:abstractNumId w:val="7"/>
  </w:num>
  <w:num w:numId="20">
    <w:abstractNumId w:val="3"/>
  </w:num>
  <w:num w:numId="21">
    <w:abstractNumId w:val="8"/>
  </w:num>
  <w:num w:numId="22">
    <w:abstractNumId w:val="9"/>
  </w:num>
  <w:num w:numId="23">
    <w:abstractNumId w:val="5"/>
  </w:num>
  <w:num w:numId="24">
    <w:abstractNumId w:val="6"/>
  </w:num>
  <w:num w:numId="25">
    <w:abstractNumId w:val="26"/>
  </w:num>
  <w:num w:numId="26">
    <w:abstractNumId w:val="1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B2"/>
    <w:rsid w:val="0002022C"/>
    <w:rsid w:val="00021406"/>
    <w:rsid w:val="00032343"/>
    <w:rsid w:val="00051673"/>
    <w:rsid w:val="00054BEF"/>
    <w:rsid w:val="00056A5B"/>
    <w:rsid w:val="0006567E"/>
    <w:rsid w:val="000B2569"/>
    <w:rsid w:val="000E0872"/>
    <w:rsid w:val="001146A8"/>
    <w:rsid w:val="001236F9"/>
    <w:rsid w:val="00127139"/>
    <w:rsid w:val="0017016C"/>
    <w:rsid w:val="00180554"/>
    <w:rsid w:val="00192611"/>
    <w:rsid w:val="00196280"/>
    <w:rsid w:val="00217869"/>
    <w:rsid w:val="00246885"/>
    <w:rsid w:val="00246D72"/>
    <w:rsid w:val="00253B5D"/>
    <w:rsid w:val="002A4556"/>
    <w:rsid w:val="002F3B67"/>
    <w:rsid w:val="002F55BF"/>
    <w:rsid w:val="003040C3"/>
    <w:rsid w:val="00304E4E"/>
    <w:rsid w:val="0031222A"/>
    <w:rsid w:val="003776B6"/>
    <w:rsid w:val="003825E9"/>
    <w:rsid w:val="0039219B"/>
    <w:rsid w:val="003C6221"/>
    <w:rsid w:val="003F01E7"/>
    <w:rsid w:val="003F6BCF"/>
    <w:rsid w:val="00417D0B"/>
    <w:rsid w:val="00420F46"/>
    <w:rsid w:val="004307B0"/>
    <w:rsid w:val="004402A2"/>
    <w:rsid w:val="00442FA5"/>
    <w:rsid w:val="004643EB"/>
    <w:rsid w:val="00497D0E"/>
    <w:rsid w:val="004D76A4"/>
    <w:rsid w:val="004F7BD6"/>
    <w:rsid w:val="00504A92"/>
    <w:rsid w:val="00530F55"/>
    <w:rsid w:val="00575D00"/>
    <w:rsid w:val="00585B05"/>
    <w:rsid w:val="005919B0"/>
    <w:rsid w:val="005F0039"/>
    <w:rsid w:val="005F1CF4"/>
    <w:rsid w:val="00615997"/>
    <w:rsid w:val="0061713A"/>
    <w:rsid w:val="00651C81"/>
    <w:rsid w:val="00651FDC"/>
    <w:rsid w:val="00656226"/>
    <w:rsid w:val="00665036"/>
    <w:rsid w:val="00673AEA"/>
    <w:rsid w:val="00696C18"/>
    <w:rsid w:val="006A5E72"/>
    <w:rsid w:val="006D0644"/>
    <w:rsid w:val="006F304E"/>
    <w:rsid w:val="00724668"/>
    <w:rsid w:val="00724E99"/>
    <w:rsid w:val="007538E1"/>
    <w:rsid w:val="0076200C"/>
    <w:rsid w:val="0076608E"/>
    <w:rsid w:val="00785059"/>
    <w:rsid w:val="007A6831"/>
    <w:rsid w:val="007B07C6"/>
    <w:rsid w:val="00804D60"/>
    <w:rsid w:val="00826432"/>
    <w:rsid w:val="00831873"/>
    <w:rsid w:val="00837F46"/>
    <w:rsid w:val="008414EF"/>
    <w:rsid w:val="00856BA4"/>
    <w:rsid w:val="0085709F"/>
    <w:rsid w:val="00861470"/>
    <w:rsid w:val="00866DAD"/>
    <w:rsid w:val="008743AA"/>
    <w:rsid w:val="008848D4"/>
    <w:rsid w:val="008864DF"/>
    <w:rsid w:val="0089753E"/>
    <w:rsid w:val="008A566F"/>
    <w:rsid w:val="008C4420"/>
    <w:rsid w:val="008E03CE"/>
    <w:rsid w:val="0094154D"/>
    <w:rsid w:val="00943ADD"/>
    <w:rsid w:val="009C132B"/>
    <w:rsid w:val="009C7187"/>
    <w:rsid w:val="009D1A82"/>
    <w:rsid w:val="009F1D0D"/>
    <w:rsid w:val="00A33DAE"/>
    <w:rsid w:val="00A7083C"/>
    <w:rsid w:val="00A83671"/>
    <w:rsid w:val="00A85805"/>
    <w:rsid w:val="00A86E1C"/>
    <w:rsid w:val="00AC57F1"/>
    <w:rsid w:val="00AE45AB"/>
    <w:rsid w:val="00B112E4"/>
    <w:rsid w:val="00B20216"/>
    <w:rsid w:val="00B31CCC"/>
    <w:rsid w:val="00B6415F"/>
    <w:rsid w:val="00B74ACF"/>
    <w:rsid w:val="00B751F1"/>
    <w:rsid w:val="00BA40FB"/>
    <w:rsid w:val="00BC4754"/>
    <w:rsid w:val="00BE332A"/>
    <w:rsid w:val="00C242E9"/>
    <w:rsid w:val="00C33E42"/>
    <w:rsid w:val="00C973A2"/>
    <w:rsid w:val="00CB6AEB"/>
    <w:rsid w:val="00CC01B7"/>
    <w:rsid w:val="00CF4B5B"/>
    <w:rsid w:val="00D03CB2"/>
    <w:rsid w:val="00D420E9"/>
    <w:rsid w:val="00DC225D"/>
    <w:rsid w:val="00DC4CD7"/>
    <w:rsid w:val="00E20458"/>
    <w:rsid w:val="00E60C76"/>
    <w:rsid w:val="00E973B8"/>
    <w:rsid w:val="00EA0001"/>
    <w:rsid w:val="00EA4DA0"/>
    <w:rsid w:val="00ED6CCE"/>
    <w:rsid w:val="00F029B2"/>
    <w:rsid w:val="00F108F7"/>
    <w:rsid w:val="00F1603D"/>
    <w:rsid w:val="00F417BA"/>
    <w:rsid w:val="00F530B5"/>
    <w:rsid w:val="00F82703"/>
    <w:rsid w:val="00F87419"/>
    <w:rsid w:val="00F954BB"/>
    <w:rsid w:val="00FA2BA5"/>
    <w:rsid w:val="00FA5D48"/>
    <w:rsid w:val="00FA7819"/>
    <w:rsid w:val="00FD2180"/>
    <w:rsid w:val="00FD3499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E32B187"/>
  <w15:chartTrackingRefBased/>
  <w15:docId w15:val="{A5200C31-9956-4AB7-B965-3D4F8879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2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9B2"/>
  </w:style>
  <w:style w:type="paragraph" w:styleId="Footer">
    <w:name w:val="footer"/>
    <w:basedOn w:val="Normal"/>
    <w:link w:val="FooterChar"/>
    <w:uiPriority w:val="99"/>
    <w:unhideWhenUsed/>
    <w:rsid w:val="00F02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9B2"/>
  </w:style>
  <w:style w:type="paragraph" w:styleId="ListParagraph">
    <w:name w:val="List Paragraph"/>
    <w:basedOn w:val="Normal"/>
    <w:uiPriority w:val="34"/>
    <w:qFormat/>
    <w:rsid w:val="00F02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20FEDF67C6C4DB36502939EFA14AD" ma:contentTypeVersion="0" ma:contentTypeDescription="Create a new document." ma:contentTypeScope="" ma:versionID="97f965b2793703c6cdea6bb64f0ecb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c0804f1081c576a7dd2bff2674d5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54280-22DA-4172-BBCA-DFFA7E624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5DCD88-2F78-40D1-9F2D-A2B9AA376B87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91679F-2F81-4B8B-BFCE-A21F746F6C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4139C3-DC01-40AD-A1E7-AAE96D07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Leddy</dc:creator>
  <cp:keywords/>
  <dc:description/>
  <cp:lastModifiedBy>Jim Leddy</cp:lastModifiedBy>
  <cp:revision>2</cp:revision>
  <cp:lastPrinted>2015-04-09T18:34:00Z</cp:lastPrinted>
  <dcterms:created xsi:type="dcterms:W3CDTF">2015-04-23T15:31:00Z</dcterms:created>
  <dcterms:modified xsi:type="dcterms:W3CDTF">2015-04-23T15:31:00Z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0x010100E9A20FEDF67C6C4DB36502939EFA14AD</vt:lpwstr>
  </property>
</Properties>
</file>